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05B7" w14:textId="77777777" w:rsidR="006739BF" w:rsidRPr="006739BF" w:rsidRDefault="006739BF" w:rsidP="006739BF">
      <w:pPr>
        <w:pStyle w:val="NormalWeb"/>
        <w:spacing w:before="0" w:beforeAutospacing="0" w:after="0" w:afterAutospacing="0"/>
        <w:jc w:val="center"/>
        <w:rPr>
          <w:b/>
          <w:bCs/>
          <w:color w:val="4EA72E" w:themeColor="accent6"/>
          <w:sz w:val="28"/>
          <w:szCs w:val="28"/>
        </w:rPr>
      </w:pPr>
      <w:r w:rsidRPr="006739BF">
        <w:rPr>
          <w:b/>
          <w:bCs/>
          <w:color w:val="4EA72E" w:themeColor="accent6"/>
          <w:sz w:val="28"/>
          <w:szCs w:val="28"/>
        </w:rPr>
        <w:t>ON CALL LAUNDRY LV LLC</w:t>
      </w:r>
    </w:p>
    <w:p w14:paraId="5D2FFE24" w14:textId="77777777" w:rsidR="006739BF" w:rsidRPr="006739BF" w:rsidRDefault="006739BF" w:rsidP="006739BF">
      <w:pPr>
        <w:pStyle w:val="NormalWeb"/>
        <w:spacing w:before="0" w:beforeAutospacing="0" w:after="0" w:afterAutospacing="0"/>
        <w:jc w:val="center"/>
        <w:rPr>
          <w:b/>
          <w:bCs/>
          <w:color w:val="4EA72E" w:themeColor="accent6"/>
        </w:rPr>
      </w:pPr>
      <w:r w:rsidRPr="006739BF">
        <w:rPr>
          <w:b/>
          <w:bCs/>
          <w:color w:val="4EA72E" w:themeColor="accent6"/>
        </w:rPr>
        <w:t>LAUNDRY PRODUCT &amp; SERVICE STANDARDS</w:t>
      </w:r>
    </w:p>
    <w:p w14:paraId="37224205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i/>
          <w:iCs/>
          <w:color w:val="4EA72E" w:themeColor="accent6"/>
          <w:sz w:val="28"/>
          <w:szCs w:val="28"/>
        </w:rPr>
      </w:pPr>
    </w:p>
    <w:p w14:paraId="1535A1EB" w14:textId="77777777" w:rsidR="006739BF" w:rsidRPr="006739BF" w:rsidRDefault="006739BF" w:rsidP="006739BF">
      <w:pPr>
        <w:pStyle w:val="NormalWeb"/>
        <w:spacing w:before="240" w:beforeAutospacing="0" w:after="0" w:afterAutospacing="0"/>
        <w:rPr>
          <w:i/>
          <w:iCs/>
          <w:sz w:val="22"/>
          <w:szCs w:val="22"/>
        </w:rPr>
      </w:pPr>
      <w:r w:rsidRPr="006739BF">
        <w:rPr>
          <w:i/>
          <w:iCs/>
          <w:sz w:val="22"/>
          <w:szCs w:val="22"/>
        </w:rPr>
        <w:t>Our Commitment</w:t>
      </w:r>
    </w:p>
    <w:p w14:paraId="45916AFE" w14:textId="384B8F29" w:rsidR="006739BF" w:rsidRPr="006739BF" w:rsidRDefault="006739BF" w:rsidP="006739BF">
      <w:pPr>
        <w:pStyle w:val="NormalWeb"/>
        <w:spacing w:before="24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We believe customers deserve transparency regarding the products and procedures used to care for their garments.</w:t>
      </w:r>
    </w:p>
    <w:p w14:paraId="489791B7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6C27C12" w14:textId="6F05B256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Detergent Options</w:t>
      </w:r>
    </w:p>
    <w:p w14:paraId="1E1EAAAA" w14:textId="77777777" w:rsidR="006739BF" w:rsidRPr="006739BF" w:rsidRDefault="006739BF" w:rsidP="006739B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Standard Service</w:t>
      </w:r>
    </w:p>
    <w:p w14:paraId="1985F36F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Products commonly used may include:</w:t>
      </w:r>
    </w:p>
    <w:p w14:paraId="42D89B3A" w14:textId="3B6E50D2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• Tide Hygienic Clean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Tide Ultra Oxi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Gain Original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 xml:space="preserve">• Persil </w:t>
      </w:r>
      <w:proofErr w:type="spellStart"/>
      <w:r w:rsidRPr="006739BF">
        <w:rPr>
          <w:sz w:val="22"/>
          <w:szCs w:val="22"/>
        </w:rPr>
        <w:t>ProClean</w:t>
      </w:r>
      <w:proofErr w:type="spellEnd"/>
    </w:p>
    <w:p w14:paraId="56CBC85C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AC7D8DD" w14:textId="0C7A9C53" w:rsidR="006739BF" w:rsidRPr="006739BF" w:rsidRDefault="006739BF" w:rsidP="006739B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Sensitive Skin &amp; Fragrance-Free Service</w:t>
      </w:r>
    </w:p>
    <w:p w14:paraId="2FD75321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Products commonly used may include:</w:t>
      </w:r>
    </w:p>
    <w:p w14:paraId="729CDF58" w14:textId="1B97A30A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 xml:space="preserve">• </w:t>
      </w:r>
      <w:r w:rsidRPr="006739BF">
        <w:rPr>
          <w:sz w:val="22"/>
          <w:szCs w:val="22"/>
        </w:rPr>
        <w:t>Noodle &amp; Boo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All Free &amp; Clear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Seventh Generation Free &amp; Clear</w:t>
      </w:r>
    </w:p>
    <w:p w14:paraId="6E2E1E49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7312251" w14:textId="064A5F13" w:rsidR="006739BF" w:rsidRPr="006739BF" w:rsidRDefault="006739BF" w:rsidP="006739B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Eco-Friendly Service</w:t>
      </w:r>
    </w:p>
    <w:p w14:paraId="02FE2DE9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Products commonly used may include:</w:t>
      </w:r>
    </w:p>
    <w:p w14:paraId="6C33E4C3" w14:textId="2AA4E0AE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• Seventh Generation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 xml:space="preserve">• </w:t>
      </w:r>
      <w:r w:rsidRPr="006739BF">
        <w:rPr>
          <w:sz w:val="22"/>
          <w:szCs w:val="22"/>
        </w:rPr>
        <w:t xml:space="preserve">Earth Breeze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Mrs. Meyer's Clean Day</w:t>
      </w:r>
      <w:r w:rsidRPr="006739BF">
        <w:rPr>
          <w:sz w:val="22"/>
          <w:szCs w:val="22"/>
        </w:rPr>
        <w:tab/>
      </w:r>
    </w:p>
    <w:p w14:paraId="680AA47F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DBF1A0" w14:textId="7F79359C" w:rsidR="006739BF" w:rsidRPr="006739BF" w:rsidRDefault="006739BF" w:rsidP="006739B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Fabric Care Products</w:t>
      </w:r>
    </w:p>
    <w:p w14:paraId="19D13702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Products commonly used may include:</w:t>
      </w:r>
    </w:p>
    <w:p w14:paraId="0A37FDD4" w14:textId="0C7B63DC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 xml:space="preserve">• </w:t>
      </w:r>
      <w:r w:rsidRPr="006739BF">
        <w:rPr>
          <w:sz w:val="22"/>
          <w:szCs w:val="22"/>
        </w:rPr>
        <w:t xml:space="preserve">The Clean People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Bounce Free &amp; Gentle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Downy Fabric Softener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Downy Rinse &amp; Refresh</w:t>
      </w:r>
    </w:p>
    <w:p w14:paraId="10A75437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111670A" w14:textId="77777777" w:rsidR="006739BF" w:rsidRPr="006739BF" w:rsidRDefault="006739BF" w:rsidP="006739B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Stain Treatment Products</w:t>
      </w:r>
    </w:p>
    <w:p w14:paraId="33AAA6E0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Products commonly used may include:</w:t>
      </w:r>
    </w:p>
    <w:p w14:paraId="34D0BAB7" w14:textId="4C76A42B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 xml:space="preserve">• </w:t>
      </w:r>
      <w:proofErr w:type="spellStart"/>
      <w:r w:rsidRPr="006739BF">
        <w:rPr>
          <w:sz w:val="22"/>
          <w:szCs w:val="22"/>
        </w:rPr>
        <w:t>OxiClean</w:t>
      </w:r>
      <w:proofErr w:type="spellEnd"/>
      <w:r w:rsidRPr="006739BF">
        <w:rPr>
          <w:sz w:val="22"/>
          <w:szCs w:val="22"/>
        </w:rPr>
        <w:t xml:space="preserve"> Max Force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 xml:space="preserve">• </w:t>
      </w:r>
      <w:r w:rsidRPr="006739BF">
        <w:rPr>
          <w:sz w:val="22"/>
          <w:szCs w:val="22"/>
        </w:rPr>
        <w:t xml:space="preserve">Noodle &amp; Boo Stain Remover </w:t>
      </w:r>
      <w:r w:rsidRPr="006739BF">
        <w:rPr>
          <w:sz w:val="22"/>
          <w:szCs w:val="22"/>
        </w:rPr>
        <w:tab/>
      </w:r>
      <w:r w:rsidRPr="006739BF">
        <w:rPr>
          <w:sz w:val="22"/>
          <w:szCs w:val="22"/>
        </w:rPr>
        <w:t>• Shout Advanced Stain Remover</w:t>
      </w:r>
    </w:p>
    <w:p w14:paraId="58B37AD8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697C211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6739BF">
        <w:rPr>
          <w:i/>
          <w:iCs/>
          <w:sz w:val="22"/>
          <w:szCs w:val="22"/>
        </w:rPr>
        <w:t>Important Service Notice</w:t>
      </w:r>
    </w:p>
    <w:p w14:paraId="6D3F15BA" w14:textId="5D964193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Stain removal, odor removal, color restoration, wrinkle elimination, and shrinkage prevention cannot be guaranteed.</w:t>
      </w:r>
      <w:r w:rsidRPr="006739BF">
        <w:rPr>
          <w:sz w:val="22"/>
          <w:szCs w:val="22"/>
        </w:rPr>
        <w:t xml:space="preserve"> </w:t>
      </w:r>
      <w:r w:rsidRPr="006739BF">
        <w:rPr>
          <w:sz w:val="22"/>
          <w:szCs w:val="22"/>
        </w:rPr>
        <w:t>Garments are cleaned according to manufacturer care labels whenever available.</w:t>
      </w:r>
    </w:p>
    <w:p w14:paraId="283178FB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Each customer's laundry order is processed separately and never mixed with another customer's order.</w:t>
      </w:r>
    </w:p>
    <w:p w14:paraId="0CF92E50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CFB0B21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6739BF">
        <w:rPr>
          <w:i/>
          <w:iCs/>
          <w:sz w:val="22"/>
          <w:szCs w:val="22"/>
        </w:rPr>
        <w:t>Product Availability</w:t>
      </w:r>
    </w:p>
    <w:p w14:paraId="15E6B194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Equivalent products may be substituted when necessary due to availability, customer preference, product discontinuation, or operational requirements.</w:t>
      </w:r>
    </w:p>
    <w:p w14:paraId="18BA2C71" w14:textId="77777777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E374445" w14:textId="472775B8" w:rsidR="006739BF" w:rsidRPr="006739BF" w:rsidRDefault="006739BF" w:rsidP="006739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39BF">
        <w:rPr>
          <w:sz w:val="22"/>
          <w:szCs w:val="22"/>
        </w:rPr>
        <w:t>On Call Laundry LV LLC</w:t>
      </w:r>
      <w:r w:rsidRPr="006739BF">
        <w:rPr>
          <w:sz w:val="22"/>
          <w:szCs w:val="22"/>
        </w:rPr>
        <w:br/>
        <w:t xml:space="preserve">Laundry </w:t>
      </w:r>
      <w:proofErr w:type="gramStart"/>
      <w:r w:rsidRPr="006739BF">
        <w:rPr>
          <w:sz w:val="22"/>
          <w:szCs w:val="22"/>
        </w:rPr>
        <w:t>With</w:t>
      </w:r>
      <w:proofErr w:type="gramEnd"/>
      <w:r w:rsidRPr="006739BF">
        <w:rPr>
          <w:sz w:val="22"/>
          <w:szCs w:val="22"/>
        </w:rPr>
        <w:t xml:space="preserve"> Purpose</w:t>
      </w:r>
      <w:r w:rsidRPr="006739BF">
        <w:rPr>
          <w:sz w:val="22"/>
          <w:szCs w:val="22"/>
        </w:rPr>
        <w:br/>
        <w:t>702-820-2151</w:t>
      </w:r>
      <w:r w:rsidRPr="006739BF">
        <w:rPr>
          <w:sz w:val="22"/>
          <w:szCs w:val="22"/>
        </w:rPr>
        <w:br/>
      </w:r>
      <w:hyperlink r:id="rId5" w:history="1">
        <w:r w:rsidRPr="006739BF">
          <w:rPr>
            <w:rStyle w:val="Hyperlink"/>
            <w:sz w:val="22"/>
            <w:szCs w:val="22"/>
          </w:rPr>
          <w:t>connect</w:t>
        </w:r>
        <w:r w:rsidRPr="006739BF">
          <w:rPr>
            <w:rStyle w:val="Hyperlink"/>
            <w:sz w:val="22"/>
            <w:szCs w:val="22"/>
          </w:rPr>
          <w:t>@oncalllaundrylvllc.com</w:t>
        </w:r>
      </w:hyperlink>
      <w:r w:rsidRPr="006739BF">
        <w:rPr>
          <w:sz w:val="22"/>
          <w:szCs w:val="22"/>
        </w:rPr>
        <w:br/>
      </w:r>
      <w:hyperlink r:id="rId6" w:history="1">
        <w:r w:rsidRPr="006739BF">
          <w:rPr>
            <w:rStyle w:val="Hyperlink"/>
            <w:sz w:val="22"/>
            <w:szCs w:val="22"/>
          </w:rPr>
          <w:t>www.oncalllaundrylvllc.com</w:t>
        </w:r>
      </w:hyperlink>
    </w:p>
    <w:p w14:paraId="2433C4E6" w14:textId="77777777" w:rsidR="00512935" w:rsidRPr="006739BF" w:rsidRDefault="00512935" w:rsidP="006739BF">
      <w:pPr>
        <w:spacing w:after="0"/>
      </w:pPr>
    </w:p>
    <w:sectPr w:rsidR="00512935" w:rsidRPr="00673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CB9"/>
    <w:multiLevelType w:val="hybridMultilevel"/>
    <w:tmpl w:val="E0F49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F"/>
    <w:rsid w:val="004B193A"/>
    <w:rsid w:val="00512935"/>
    <w:rsid w:val="006739BF"/>
    <w:rsid w:val="00873E6C"/>
    <w:rsid w:val="00B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EB67"/>
  <w15:chartTrackingRefBased/>
  <w15:docId w15:val="{B1595C1D-6E87-495E-9F30-65F16072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39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calllaundrylvllc.com/" TargetMode="External"/><Relationship Id="rId5" Type="http://schemas.openxmlformats.org/officeDocument/2006/relationships/hyperlink" Target="mailto:connect@oncalllaundrylv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Leon</dc:creator>
  <cp:keywords/>
  <dc:description/>
  <cp:lastModifiedBy>Ethel Leon</cp:lastModifiedBy>
  <cp:revision>1</cp:revision>
  <dcterms:created xsi:type="dcterms:W3CDTF">2026-06-02T02:29:00Z</dcterms:created>
  <dcterms:modified xsi:type="dcterms:W3CDTF">2026-06-02T02:41:00Z</dcterms:modified>
</cp:coreProperties>
</file>