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C7CE" w14:textId="0517677F" w:rsidR="00095977" w:rsidRDefault="00095977" w:rsidP="00095977">
      <w:pPr>
        <w:ind w:firstLine="1296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AC15A" w14:textId="7F408980" w:rsidR="00095977" w:rsidRDefault="005A2932" w:rsidP="00095977">
      <w:pPr>
        <w:ind w:firstLine="129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DF00E37" wp14:editId="675822C6">
            <wp:simplePos x="0" y="0"/>
            <wp:positionH relativeFrom="column">
              <wp:posOffset>862446</wp:posOffset>
            </wp:positionH>
            <wp:positionV relativeFrom="paragraph">
              <wp:posOffset>170469</wp:posOffset>
            </wp:positionV>
            <wp:extent cx="946150" cy="946150"/>
            <wp:effectExtent l="0" t="0" r="6350" b="6350"/>
            <wp:wrapSquare wrapText="bothSides"/>
            <wp:docPr id="1543239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5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488200B2" wp14:editId="694448A0">
            <wp:simplePos x="0" y="0"/>
            <wp:positionH relativeFrom="column">
              <wp:posOffset>2442903</wp:posOffset>
            </wp:positionH>
            <wp:positionV relativeFrom="paragraph">
              <wp:posOffset>24822</wp:posOffset>
            </wp:positionV>
            <wp:extent cx="998220" cy="1050290"/>
            <wp:effectExtent l="0" t="0" r="0" b="0"/>
            <wp:wrapTight wrapText="bothSides">
              <wp:wrapPolygon edited="0">
                <wp:start x="0" y="0"/>
                <wp:lineTo x="0" y="21156"/>
                <wp:lineTo x="21023" y="21156"/>
                <wp:lineTo x="21023" y="0"/>
                <wp:lineTo x="0" y="0"/>
              </wp:wrapPolygon>
            </wp:wrapTight>
            <wp:docPr id="628281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17320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5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307C354" wp14:editId="53BFAEEB">
            <wp:simplePos x="0" y="0"/>
            <wp:positionH relativeFrom="column">
              <wp:posOffset>4096097</wp:posOffset>
            </wp:positionH>
            <wp:positionV relativeFrom="paragraph">
              <wp:posOffset>207414</wp:posOffset>
            </wp:positionV>
            <wp:extent cx="935355" cy="873125"/>
            <wp:effectExtent l="0" t="0" r="0" b="3175"/>
            <wp:wrapTight wrapText="bothSides">
              <wp:wrapPolygon edited="0">
                <wp:start x="0" y="0"/>
                <wp:lineTo x="0" y="21207"/>
                <wp:lineTo x="21116" y="21207"/>
                <wp:lineTo x="21116" y="0"/>
                <wp:lineTo x="0" y="0"/>
              </wp:wrapPolygon>
            </wp:wrapTight>
            <wp:docPr id="1994940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36360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6B089" w14:textId="6BF3B3AB" w:rsidR="00095977" w:rsidRDefault="00095977" w:rsidP="00095977">
      <w:pPr>
        <w:ind w:firstLine="1296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D352C" w14:textId="77777777" w:rsidR="00095977" w:rsidRDefault="00095977" w:rsidP="00095977">
      <w:pPr>
        <w:ind w:firstLine="1296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68A5C" w14:textId="77777777" w:rsidR="00095977" w:rsidRDefault="00095977" w:rsidP="00095977">
      <w:pPr>
        <w:ind w:firstLine="1296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CD4E7" w14:textId="77777777" w:rsidR="00095977" w:rsidRDefault="00095977" w:rsidP="00095977">
      <w:pPr>
        <w:ind w:firstLine="1296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CA41D" w14:textId="05A3546B" w:rsidR="00095977" w:rsidRPr="00073081" w:rsidRDefault="00095977" w:rsidP="00095977">
      <w:pPr>
        <w:ind w:firstLine="1296"/>
        <w:rPr>
          <w:rFonts w:ascii="Times New Roman" w:hAnsi="Times New Roman" w:cs="Times New Roman"/>
          <w:b/>
          <w:bCs/>
          <w:sz w:val="24"/>
          <w:szCs w:val="24"/>
        </w:rPr>
      </w:pPr>
      <w:r w:rsidRPr="00095977">
        <w:rPr>
          <w:rFonts w:ascii="Times New Roman" w:hAnsi="Times New Roman" w:cs="Times New Roman"/>
          <w:b/>
          <w:bCs/>
          <w:sz w:val="24"/>
          <w:szCs w:val="24"/>
        </w:rPr>
        <w:t>Projektas „Kartu mes galime daugiau“</w:t>
      </w:r>
      <w:r w:rsidR="000730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3081" w:rsidRPr="00073081">
        <w:rPr>
          <w:rFonts w:ascii="Times New Roman" w:hAnsi="Times New Roman" w:cs="Times New Roman"/>
          <w:b/>
          <w:bCs/>
          <w:sz w:val="24"/>
          <w:szCs w:val="24"/>
        </w:rPr>
        <w:t>Nr. 11-400-K-0001</w:t>
      </w:r>
    </w:p>
    <w:p w14:paraId="6B90B4B0" w14:textId="5B1F7092" w:rsidR="00095977" w:rsidRPr="00095977" w:rsidRDefault="00095977" w:rsidP="00095977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095977">
        <w:rPr>
          <w:rFonts w:ascii="Times New Roman" w:hAnsi="Times New Roman" w:cs="Times New Roman"/>
          <w:sz w:val="24"/>
          <w:szCs w:val="24"/>
        </w:rPr>
        <w:t xml:space="preserve">Projektas skirtas </w:t>
      </w:r>
      <w:r w:rsidRPr="00095977">
        <w:rPr>
          <w:rFonts w:ascii="Times New Roman" w:hAnsi="Times New Roman" w:cs="Times New Roman"/>
          <w:b/>
          <w:bCs/>
          <w:sz w:val="24"/>
          <w:szCs w:val="24"/>
        </w:rPr>
        <w:t xml:space="preserve">didinti Kalvarijos miesto gyventojų socialinę </w:t>
      </w:r>
      <w:proofErr w:type="spellStart"/>
      <w:r w:rsidRPr="00095977">
        <w:rPr>
          <w:rFonts w:ascii="Times New Roman" w:hAnsi="Times New Roman" w:cs="Times New Roman"/>
          <w:b/>
          <w:bCs/>
          <w:sz w:val="24"/>
          <w:szCs w:val="24"/>
        </w:rPr>
        <w:t>įtrauktį</w:t>
      </w:r>
      <w:proofErr w:type="spellEnd"/>
      <w:r w:rsidRPr="00095977">
        <w:rPr>
          <w:rFonts w:ascii="Times New Roman" w:hAnsi="Times New Roman" w:cs="Times New Roman"/>
          <w:sz w:val="24"/>
          <w:szCs w:val="24"/>
        </w:rPr>
        <w:t>, stiprinti bendruomeniškumą ir mažinti socialinę atskirtį, teikiant socialines paslaugas bei organizuojant įvairias bendruomenines, sociokultūrines ir sveikatingumo veiklas.</w:t>
      </w:r>
    </w:p>
    <w:p w14:paraId="2970C112" w14:textId="77777777" w:rsidR="00095977" w:rsidRPr="00095977" w:rsidRDefault="00095977" w:rsidP="00095977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095977">
        <w:rPr>
          <w:rFonts w:ascii="Times New Roman" w:hAnsi="Times New Roman" w:cs="Times New Roman"/>
          <w:b/>
          <w:bCs/>
          <w:sz w:val="24"/>
          <w:szCs w:val="24"/>
        </w:rPr>
        <w:t>Projekto tikslas</w:t>
      </w:r>
      <w:r w:rsidRPr="00095977">
        <w:rPr>
          <w:rFonts w:ascii="Times New Roman" w:hAnsi="Times New Roman" w:cs="Times New Roman"/>
          <w:sz w:val="24"/>
          <w:szCs w:val="24"/>
        </w:rPr>
        <w:t xml:space="preserve"> – sudaryti sąlygas skirtingų socialinių grupių gyventojams aktyviai dalyvauti bendruomenės gyvenime, stiprinti tarpusavio ryšius, emocinę gerovę ir socialinių paslaugų prieinamumą.</w:t>
      </w:r>
    </w:p>
    <w:p w14:paraId="65AB9033" w14:textId="63C2D20D" w:rsidR="00095977" w:rsidRPr="00095977" w:rsidRDefault="00095977" w:rsidP="00095977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095977">
        <w:rPr>
          <w:rFonts w:ascii="Times New Roman" w:hAnsi="Times New Roman" w:cs="Times New Roman"/>
          <w:sz w:val="24"/>
          <w:szCs w:val="24"/>
        </w:rPr>
        <w:t xml:space="preserve">Įgyvendinant projektą numatytos šios </w:t>
      </w:r>
      <w:r w:rsidRPr="00095977">
        <w:rPr>
          <w:rFonts w:ascii="Times New Roman" w:hAnsi="Times New Roman" w:cs="Times New Roman"/>
          <w:b/>
          <w:bCs/>
          <w:sz w:val="24"/>
          <w:szCs w:val="24"/>
        </w:rPr>
        <w:t>veiklos</w:t>
      </w:r>
      <w:r w:rsidRPr="00095977">
        <w:rPr>
          <w:rFonts w:ascii="Times New Roman" w:hAnsi="Times New Roman" w:cs="Times New Roman"/>
          <w:sz w:val="24"/>
          <w:szCs w:val="24"/>
        </w:rPr>
        <w:t>:</w:t>
      </w:r>
    </w:p>
    <w:p w14:paraId="01C7EB5E" w14:textId="58C942B1" w:rsidR="00095977" w:rsidRPr="00095977" w:rsidRDefault="00095977" w:rsidP="000959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977">
        <w:rPr>
          <w:rFonts w:ascii="Times New Roman" w:hAnsi="Times New Roman" w:cs="Times New Roman"/>
          <w:sz w:val="24"/>
          <w:szCs w:val="24"/>
        </w:rPr>
        <w:t>bendruomeninių renginių organizavimas</w:t>
      </w:r>
      <w:r w:rsidR="005259F9">
        <w:rPr>
          <w:rFonts w:ascii="Times New Roman" w:hAnsi="Times New Roman" w:cs="Times New Roman"/>
          <w:sz w:val="24"/>
          <w:szCs w:val="24"/>
        </w:rPr>
        <w:t xml:space="preserve">: </w:t>
      </w:r>
      <w:r w:rsidR="005259F9" w:rsidRPr="005259F9">
        <w:rPr>
          <w:rFonts w:ascii="Times New Roman" w:hAnsi="Times New Roman" w:cs="Times New Roman"/>
          <w:sz w:val="24"/>
          <w:szCs w:val="24"/>
        </w:rPr>
        <w:t>„Kartų kulinarinis kovų šou - Virtuvė be ribų: jaunystė + patirtis = skonis“</w:t>
      </w:r>
      <w:r w:rsidRPr="00095977">
        <w:rPr>
          <w:rFonts w:ascii="Times New Roman" w:hAnsi="Times New Roman" w:cs="Times New Roman"/>
          <w:sz w:val="24"/>
          <w:szCs w:val="24"/>
        </w:rPr>
        <w:t xml:space="preserve">, </w:t>
      </w:r>
      <w:r w:rsidR="005259F9" w:rsidRPr="005259F9">
        <w:rPr>
          <w:rFonts w:ascii="Times New Roman" w:hAnsi="Times New Roman" w:cs="Times New Roman"/>
          <w:sz w:val="24"/>
          <w:szCs w:val="24"/>
        </w:rPr>
        <w:t xml:space="preserve">„Skonių pabėgimo kambarys - Iššūkiai, bendrystė ir kūryba virtuvėje" </w:t>
      </w:r>
      <w:r w:rsidRPr="00095977">
        <w:rPr>
          <w:rFonts w:ascii="Times New Roman" w:hAnsi="Times New Roman" w:cs="Times New Roman"/>
          <w:sz w:val="24"/>
          <w:szCs w:val="24"/>
        </w:rPr>
        <w:t xml:space="preserve">skatinant </w:t>
      </w:r>
      <w:proofErr w:type="spellStart"/>
      <w:r w:rsidRPr="00095977">
        <w:rPr>
          <w:rFonts w:ascii="Times New Roman" w:hAnsi="Times New Roman" w:cs="Times New Roman"/>
          <w:sz w:val="24"/>
          <w:szCs w:val="24"/>
        </w:rPr>
        <w:t>tarpkartinį</w:t>
      </w:r>
      <w:proofErr w:type="spellEnd"/>
      <w:r w:rsidRPr="00095977">
        <w:rPr>
          <w:rFonts w:ascii="Times New Roman" w:hAnsi="Times New Roman" w:cs="Times New Roman"/>
          <w:sz w:val="24"/>
          <w:szCs w:val="24"/>
        </w:rPr>
        <w:t xml:space="preserve"> bendravimą;</w:t>
      </w:r>
    </w:p>
    <w:p w14:paraId="6D9D2BC5" w14:textId="7B274A38" w:rsidR="00095977" w:rsidRPr="00095977" w:rsidRDefault="00095977" w:rsidP="000959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977">
        <w:rPr>
          <w:rFonts w:ascii="Times New Roman" w:hAnsi="Times New Roman" w:cs="Times New Roman"/>
          <w:sz w:val="24"/>
          <w:szCs w:val="24"/>
        </w:rPr>
        <w:t>vaikų vasaros stovykla</w:t>
      </w:r>
      <w:r w:rsidR="005259F9">
        <w:rPr>
          <w:rFonts w:ascii="Times New Roman" w:hAnsi="Times New Roman" w:cs="Times New Roman"/>
          <w:sz w:val="24"/>
          <w:szCs w:val="24"/>
        </w:rPr>
        <w:t xml:space="preserve"> </w:t>
      </w:r>
      <w:r w:rsidR="005259F9" w:rsidRPr="005259F9">
        <w:rPr>
          <w:rFonts w:ascii="Times New Roman" w:hAnsi="Times New Roman" w:cs="Times New Roman"/>
          <w:sz w:val="24"/>
          <w:szCs w:val="24"/>
        </w:rPr>
        <w:t>„Spalvų ir judesio sala“</w:t>
      </w:r>
      <w:r w:rsidRPr="00095977">
        <w:rPr>
          <w:rFonts w:ascii="Times New Roman" w:hAnsi="Times New Roman" w:cs="Times New Roman"/>
          <w:sz w:val="24"/>
          <w:szCs w:val="24"/>
        </w:rPr>
        <w:t>, įtraukiant įvairių kartų dalyvius;</w:t>
      </w:r>
    </w:p>
    <w:p w14:paraId="41A50E5E" w14:textId="77777777" w:rsidR="00095977" w:rsidRPr="00095977" w:rsidRDefault="00095977" w:rsidP="000959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977">
        <w:rPr>
          <w:rFonts w:ascii="Times New Roman" w:hAnsi="Times New Roman" w:cs="Times New Roman"/>
          <w:sz w:val="24"/>
          <w:szCs w:val="24"/>
        </w:rPr>
        <w:t>kompleksinių paslaugų šeimai teikimas (specialistų konsultacijos ir grupiniai užsiėmimai);</w:t>
      </w:r>
    </w:p>
    <w:p w14:paraId="742508FB" w14:textId="2F98D88B" w:rsidR="00095977" w:rsidRPr="00095977" w:rsidRDefault="00095977" w:rsidP="000959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977">
        <w:rPr>
          <w:rFonts w:ascii="Times New Roman" w:hAnsi="Times New Roman" w:cs="Times New Roman"/>
          <w:sz w:val="24"/>
          <w:szCs w:val="24"/>
        </w:rPr>
        <w:t>sveikatingumo ir aktyvaus užimtumo veiklos senjorams</w:t>
      </w:r>
      <w:r w:rsidR="005259F9">
        <w:rPr>
          <w:rFonts w:ascii="Times New Roman" w:hAnsi="Times New Roman" w:cs="Times New Roman"/>
          <w:sz w:val="24"/>
          <w:szCs w:val="24"/>
        </w:rPr>
        <w:t xml:space="preserve"> bei </w:t>
      </w:r>
      <w:r w:rsidR="005259F9" w:rsidRPr="005259F9">
        <w:rPr>
          <w:rFonts w:ascii="Times New Roman" w:hAnsi="Times New Roman" w:cs="Times New Roman"/>
          <w:sz w:val="24"/>
          <w:szCs w:val="24"/>
        </w:rPr>
        <w:t>išvyk</w:t>
      </w:r>
      <w:r w:rsidR="005259F9">
        <w:rPr>
          <w:rFonts w:ascii="Times New Roman" w:hAnsi="Times New Roman" w:cs="Times New Roman"/>
          <w:sz w:val="24"/>
          <w:szCs w:val="24"/>
        </w:rPr>
        <w:t>a</w:t>
      </w:r>
      <w:r w:rsidR="005259F9" w:rsidRPr="005259F9">
        <w:rPr>
          <w:rFonts w:ascii="Times New Roman" w:hAnsi="Times New Roman" w:cs="Times New Roman"/>
          <w:sz w:val="24"/>
          <w:szCs w:val="24"/>
        </w:rPr>
        <w:t xml:space="preserve"> „Kelionė laiku: Kalvarijos savivaldybės kultūrinis fondas“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15954D" w14:textId="5A101674" w:rsidR="00095977" w:rsidRPr="00095977" w:rsidRDefault="00095977" w:rsidP="00095977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095977">
        <w:rPr>
          <w:rFonts w:ascii="Times New Roman" w:hAnsi="Times New Roman" w:cs="Times New Roman"/>
          <w:b/>
          <w:bCs/>
          <w:sz w:val="24"/>
          <w:szCs w:val="24"/>
        </w:rPr>
        <w:t>Projekto rezultata</w:t>
      </w:r>
      <w:r w:rsidR="003131D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95977">
        <w:rPr>
          <w:rFonts w:ascii="Times New Roman" w:hAnsi="Times New Roman" w:cs="Times New Roman"/>
          <w:sz w:val="24"/>
          <w:szCs w:val="24"/>
        </w:rPr>
        <w:t xml:space="preserve"> – padidėjęs gyventojų įsitraukimas į bendruomenines veiklas, sustiprėję socialiniai ir </w:t>
      </w:r>
      <w:proofErr w:type="spellStart"/>
      <w:r w:rsidRPr="00095977">
        <w:rPr>
          <w:rFonts w:ascii="Times New Roman" w:hAnsi="Times New Roman" w:cs="Times New Roman"/>
          <w:sz w:val="24"/>
          <w:szCs w:val="24"/>
        </w:rPr>
        <w:t>tarpkartiniai</w:t>
      </w:r>
      <w:proofErr w:type="spellEnd"/>
      <w:r w:rsidRPr="00095977">
        <w:rPr>
          <w:rFonts w:ascii="Times New Roman" w:hAnsi="Times New Roman" w:cs="Times New Roman"/>
          <w:sz w:val="24"/>
          <w:szCs w:val="24"/>
        </w:rPr>
        <w:t xml:space="preserve"> ryšiai, pagerėjusi dalyvių emocinė ir socialinė gerovė bei mažėjanti socialinė atskirtis Kalvarijos mieste.</w:t>
      </w:r>
    </w:p>
    <w:p w14:paraId="58D5A117" w14:textId="77777777" w:rsidR="00095977" w:rsidRDefault="00095977" w:rsidP="000959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042">
        <w:rPr>
          <w:rFonts w:ascii="Segoe UI Emoji" w:hAnsi="Segoe UI Emoji" w:cs="Segoe UI Emoji"/>
          <w:sz w:val="24"/>
          <w:szCs w:val="24"/>
        </w:rPr>
        <w:t>🤍</w:t>
      </w:r>
      <w:r w:rsidRPr="00960042">
        <w:rPr>
          <w:rFonts w:ascii="Times New Roman" w:hAnsi="Times New Roman" w:cs="Times New Roman"/>
          <w:sz w:val="24"/>
          <w:szCs w:val="24"/>
        </w:rPr>
        <w:t xml:space="preserve"> Projektą įgyvendina Kalvarijos savivaldybės kultūros centras kartu su patikimais partneriais – Kalvarijos bendruomene, vaikų lopšeliu-darželiu „Žilvitis“ ir Kalvarijos meno ir sporto mokykla.</w:t>
      </w:r>
    </w:p>
    <w:p w14:paraId="0B924C99" w14:textId="77777777" w:rsidR="003131D5" w:rsidRDefault="003131D5" w:rsidP="000959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25C4B" w14:textId="77777777" w:rsidR="003131D5" w:rsidRPr="00960042" w:rsidRDefault="003131D5" w:rsidP="003131D5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042">
        <w:rPr>
          <w:rFonts w:ascii="Times New Roman" w:hAnsi="Times New Roman" w:cs="Times New Roman"/>
          <w:sz w:val="24"/>
          <w:szCs w:val="24"/>
        </w:rPr>
        <w:t>Projekto trukmė: 01/2026 - 04/2027</w:t>
      </w:r>
      <w:r w:rsidRPr="00960042">
        <w:rPr>
          <w:rFonts w:ascii="Times New Roman" w:hAnsi="Times New Roman" w:cs="Times New Roman"/>
          <w:sz w:val="24"/>
          <w:szCs w:val="24"/>
        </w:rPr>
        <w:br/>
        <w:t>Projekto vertė – 72 697,40 €</w:t>
      </w:r>
    </w:p>
    <w:p w14:paraId="449B71DA" w14:textId="77777777" w:rsidR="003131D5" w:rsidRDefault="003131D5" w:rsidP="003131D5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042">
        <w:rPr>
          <w:rFonts w:ascii="Times New Roman" w:hAnsi="Times New Roman" w:cs="Times New Roman"/>
          <w:sz w:val="24"/>
          <w:szCs w:val="24"/>
        </w:rPr>
        <w:t>ES finansavimas – 67 245,09 €</w:t>
      </w:r>
    </w:p>
    <w:p w14:paraId="1A6B9269" w14:textId="77777777" w:rsidR="003131D5" w:rsidRDefault="003131D5" w:rsidP="003131D5">
      <w:pPr>
        <w:tabs>
          <w:tab w:val="left" w:pos="4820"/>
        </w:tabs>
        <w:rPr>
          <w:noProof/>
        </w:rPr>
      </w:pPr>
      <w:r w:rsidRPr="00426F0F">
        <w:rPr>
          <w:noProof/>
        </w:rPr>
        <w:drawing>
          <wp:inline distT="0" distB="0" distL="0" distR="0" wp14:anchorId="2BDC944C" wp14:editId="4831EC65">
            <wp:extent cx="1897380" cy="555672"/>
            <wp:effectExtent l="0" t="0" r="7620" b="0"/>
            <wp:docPr id="2107326567" name="Paveikslėlis 1" descr="Paveikslėlis, kuriame yra Šriftas, Elektrinė mėlyna spalva, mėlynas, Grafik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354" name="Paveikslėlis 1" descr="Paveikslėlis, kuriame yra Šriftas, Elektrinė mėlyna spalva, mėlynas, Grafika&#10;&#10;Automatiškai sugeneruotas aprašyma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6282" cy="58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51C10" w14:textId="77777777" w:rsidR="003131D5" w:rsidRPr="00960042" w:rsidRDefault="003131D5" w:rsidP="000959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C4AB5" w14:textId="77777777" w:rsidR="00095977" w:rsidRPr="00095977" w:rsidRDefault="00095977" w:rsidP="00095977">
      <w:pPr>
        <w:ind w:firstLine="1296"/>
        <w:rPr>
          <w:rFonts w:ascii="Times New Roman" w:hAnsi="Times New Roman" w:cs="Times New Roman"/>
          <w:sz w:val="28"/>
          <w:szCs w:val="28"/>
        </w:rPr>
      </w:pPr>
    </w:p>
    <w:sectPr w:rsidR="00095977" w:rsidRPr="00095977" w:rsidSect="0096004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40876"/>
    <w:multiLevelType w:val="multilevel"/>
    <w:tmpl w:val="8C2A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09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17"/>
    <w:rsid w:val="00052CFC"/>
    <w:rsid w:val="00073081"/>
    <w:rsid w:val="00095977"/>
    <w:rsid w:val="000A4039"/>
    <w:rsid w:val="000B4677"/>
    <w:rsid w:val="000F612C"/>
    <w:rsid w:val="001357F0"/>
    <w:rsid w:val="00192C6D"/>
    <w:rsid w:val="001B2724"/>
    <w:rsid w:val="001F52F8"/>
    <w:rsid w:val="00207B13"/>
    <w:rsid w:val="0027568E"/>
    <w:rsid w:val="003131D5"/>
    <w:rsid w:val="003A2BC4"/>
    <w:rsid w:val="003B2DC0"/>
    <w:rsid w:val="00426F0F"/>
    <w:rsid w:val="00446C9D"/>
    <w:rsid w:val="00477F5B"/>
    <w:rsid w:val="00493117"/>
    <w:rsid w:val="004C71F4"/>
    <w:rsid w:val="005027DF"/>
    <w:rsid w:val="005040AC"/>
    <w:rsid w:val="005259F9"/>
    <w:rsid w:val="00527A76"/>
    <w:rsid w:val="00556AA5"/>
    <w:rsid w:val="005A2932"/>
    <w:rsid w:val="005A6E90"/>
    <w:rsid w:val="005E54FC"/>
    <w:rsid w:val="00696368"/>
    <w:rsid w:val="006C697F"/>
    <w:rsid w:val="006D490B"/>
    <w:rsid w:val="00702DEF"/>
    <w:rsid w:val="00733F43"/>
    <w:rsid w:val="0077328C"/>
    <w:rsid w:val="00793B20"/>
    <w:rsid w:val="007F4705"/>
    <w:rsid w:val="00857C76"/>
    <w:rsid w:val="008D2DF1"/>
    <w:rsid w:val="008E256C"/>
    <w:rsid w:val="0093583C"/>
    <w:rsid w:val="00960042"/>
    <w:rsid w:val="00A062B0"/>
    <w:rsid w:val="00A1589D"/>
    <w:rsid w:val="00A17526"/>
    <w:rsid w:val="00A302B2"/>
    <w:rsid w:val="00A341BF"/>
    <w:rsid w:val="00A4325D"/>
    <w:rsid w:val="00A50632"/>
    <w:rsid w:val="00AB1670"/>
    <w:rsid w:val="00AE3548"/>
    <w:rsid w:val="00AF10F4"/>
    <w:rsid w:val="00B16638"/>
    <w:rsid w:val="00B17059"/>
    <w:rsid w:val="00B643A3"/>
    <w:rsid w:val="00BE3E74"/>
    <w:rsid w:val="00C27254"/>
    <w:rsid w:val="00C2748C"/>
    <w:rsid w:val="00C807AE"/>
    <w:rsid w:val="00C815A1"/>
    <w:rsid w:val="00CE4C30"/>
    <w:rsid w:val="00D728F8"/>
    <w:rsid w:val="00DF1394"/>
    <w:rsid w:val="00E20343"/>
    <w:rsid w:val="00E22056"/>
    <w:rsid w:val="00EA10AD"/>
    <w:rsid w:val="00F057A8"/>
    <w:rsid w:val="00F6385C"/>
    <w:rsid w:val="00FF1435"/>
    <w:rsid w:val="1B6FE179"/>
    <w:rsid w:val="391FC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3143"/>
  <w15:chartTrackingRefBased/>
  <w15:docId w15:val="{3B9154B1-2575-4E7C-98C7-AB35E9BF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3117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93117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493117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DF1394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62DD28E33A0B468647F4B3139CEFF9" ma:contentTypeVersion="13" ma:contentTypeDescription="Kurkite naują dokumentą." ma:contentTypeScope="" ma:versionID="876878cadd57e72f78e47d347b2a93dc">
  <xsd:schema xmlns:xsd="http://www.w3.org/2001/XMLSchema" xmlns:xs="http://www.w3.org/2001/XMLSchema" xmlns:p="http://schemas.microsoft.com/office/2006/metadata/properties" xmlns:ns2="bbadcae6-9934-4a45-bf75-a76bf05d3f3c" xmlns:ns3="25f98694-4d40-45bb-bb0e-aa4f928c29b5" targetNamespace="http://schemas.microsoft.com/office/2006/metadata/properties" ma:root="true" ma:fieldsID="34c0a8f3561b838d6ae4aad88e0f3a40" ns2:_="" ns3:_="">
    <xsd:import namespace="bbadcae6-9934-4a45-bf75-a76bf05d3f3c"/>
    <xsd:import namespace="25f98694-4d40-45bb-bb0e-aa4f928c2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dcae6-9934-4a45-bf75-a76bf05d3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98694-4d40-45bb-bb0e-aa4f928c29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d18a46f-5de4-4eaf-a62f-e66d35c60f06}" ma:internalName="TaxCatchAll" ma:showField="CatchAllData" ma:web="25f98694-4d40-45bb-bb0e-aa4f928c2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98694-4d40-45bb-bb0e-aa4f928c29b5" xsi:nil="true"/>
    <lcf76f155ced4ddcb4097134ff3c332f xmlns="bbadcae6-9934-4a45-bf75-a76bf05d3f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06CA5-1409-429C-9DF7-D0FFA9703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dcae6-9934-4a45-bf75-a76bf05d3f3c"/>
    <ds:schemaRef ds:uri="25f98694-4d40-45bb-bb0e-aa4f928c2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0BC46-AF65-44CB-8E3B-FCE4BFC74591}">
  <ds:schemaRefs>
    <ds:schemaRef ds:uri="http://schemas.microsoft.com/office/2006/metadata/properties"/>
    <ds:schemaRef ds:uri="http://schemas.microsoft.com/office/infopath/2007/PartnerControls"/>
    <ds:schemaRef ds:uri="25f98694-4d40-45bb-bb0e-aa4f928c29b5"/>
    <ds:schemaRef ds:uri="bbadcae6-9934-4a45-bf75-a76bf05d3f3c"/>
  </ds:schemaRefs>
</ds:datastoreItem>
</file>

<file path=customXml/itemProps3.xml><?xml version="1.0" encoding="utf-8"?>
<ds:datastoreItem xmlns:ds="http://schemas.openxmlformats.org/officeDocument/2006/customXml" ds:itemID="{721A35C4-37F7-4D33-AFF7-2362E482B6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Indriūnaitė</dc:creator>
  <cp:keywords/>
  <dc:description/>
  <cp:lastModifiedBy>Vaiva Raškauskienė</cp:lastModifiedBy>
  <cp:revision>2</cp:revision>
  <dcterms:created xsi:type="dcterms:W3CDTF">2026-02-06T07:46:00Z</dcterms:created>
  <dcterms:modified xsi:type="dcterms:W3CDTF">2026-02-06T07:46:00Z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0x0101009962DD28E33A0B468647F4B3139CEFF9</vt:lpwstr>
  </property>
  <property fmtid="{D5CDD505-2E9C-101B-9397-08002B2CF9AE}" pid="3" name="MediaServiceImageTags">
    <vt:lpwstr/>
  </property>
</Properties>
</file>