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D2DF" w14:textId="3FBBF3AB" w:rsidR="00DE6494" w:rsidRDefault="00AE6E7F">
      <w:r>
        <w:rPr>
          <w:noProof/>
        </w:rPr>
        <w:drawing>
          <wp:anchor distT="0" distB="0" distL="114300" distR="114300" simplePos="0" relativeHeight="251658240" behindDoc="1" locked="0" layoutInCell="1" allowOverlap="1" wp14:anchorId="34A93D07" wp14:editId="62F73643">
            <wp:simplePos x="0" y="0"/>
            <wp:positionH relativeFrom="column">
              <wp:posOffset>2236532</wp:posOffset>
            </wp:positionH>
            <wp:positionV relativeFrom="paragraph">
              <wp:posOffset>0</wp:posOffset>
            </wp:positionV>
            <wp:extent cx="1310640" cy="757555"/>
            <wp:effectExtent l="0" t="0" r="0" b="4445"/>
            <wp:wrapTight wrapText="bothSides">
              <wp:wrapPolygon edited="0">
                <wp:start x="0" y="0"/>
                <wp:lineTo x="0" y="21365"/>
                <wp:lineTo x="21349" y="21365"/>
                <wp:lineTo x="2134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001.JPG"/>
                    <pic:cNvPicPr/>
                  </pic:nvPicPr>
                  <pic:blipFill rotWithShape="1">
                    <a:blip r:embed="rId7" cstate="print">
                      <a:extLst>
                        <a:ext uri="{28A0092B-C50C-407E-A947-70E740481C1C}">
                          <a14:useLocalDpi xmlns:a14="http://schemas.microsoft.com/office/drawing/2010/main" val="0"/>
                        </a:ext>
                      </a:extLst>
                    </a:blip>
                    <a:srcRect t="16456" b="25695"/>
                    <a:stretch/>
                  </pic:blipFill>
                  <pic:spPr bwMode="auto">
                    <a:xfrm>
                      <a:off x="0" y="0"/>
                      <a:ext cx="1310640" cy="757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0DDB0" w14:textId="39FD2688" w:rsidR="005E1555" w:rsidRDefault="005E1555"/>
    <w:p w14:paraId="2AC3EEC4" w14:textId="1DDB6E26" w:rsidR="00DE6494" w:rsidRDefault="00DE6494" w:rsidP="00294658">
      <w:pPr>
        <w:rPr>
          <w:rFonts w:ascii="Century Gothic" w:hAnsi="Century Gothic"/>
          <w:sz w:val="22"/>
          <w:szCs w:val="22"/>
        </w:rPr>
      </w:pPr>
    </w:p>
    <w:p w14:paraId="451531D4" w14:textId="77777777" w:rsidR="00AE6E7F" w:rsidRDefault="00AE6E7F" w:rsidP="00AE6E7F">
      <w:pPr>
        <w:rPr>
          <w:rFonts w:ascii="Century Gothic" w:hAnsi="Century Gothic"/>
          <w:b/>
          <w:bCs/>
          <w:sz w:val="22"/>
          <w:szCs w:val="22"/>
        </w:rPr>
      </w:pPr>
    </w:p>
    <w:p w14:paraId="0AFDE9DD" w14:textId="77777777" w:rsidR="00AE6E7F" w:rsidRDefault="00AE6E7F" w:rsidP="00AE6E7F">
      <w:pPr>
        <w:rPr>
          <w:rFonts w:ascii="Century Gothic" w:hAnsi="Century Gothic"/>
          <w:b/>
          <w:bCs/>
          <w:sz w:val="22"/>
          <w:szCs w:val="22"/>
        </w:rPr>
      </w:pPr>
    </w:p>
    <w:p w14:paraId="061D671F" w14:textId="07E8E1D0" w:rsidR="00294658" w:rsidRDefault="00294658" w:rsidP="00AE6E7F">
      <w:pPr>
        <w:jc w:val="center"/>
        <w:rPr>
          <w:rFonts w:ascii="Century Gothic" w:hAnsi="Century Gothic"/>
          <w:b/>
          <w:bCs/>
          <w:sz w:val="22"/>
          <w:szCs w:val="22"/>
        </w:rPr>
      </w:pPr>
      <w:r w:rsidRPr="00294658">
        <w:rPr>
          <w:rFonts w:ascii="Century Gothic" w:hAnsi="Century Gothic"/>
          <w:b/>
          <w:bCs/>
          <w:sz w:val="22"/>
          <w:szCs w:val="22"/>
        </w:rPr>
        <w:t>Flourish Foster Closet Donation Guidelines</w:t>
      </w:r>
      <w:r w:rsidR="0017421F">
        <w:rPr>
          <w:rFonts w:ascii="Century Gothic" w:hAnsi="Century Gothic"/>
          <w:b/>
          <w:bCs/>
          <w:sz w:val="22"/>
          <w:szCs w:val="22"/>
        </w:rPr>
        <w:t xml:space="preserve"> for </w:t>
      </w:r>
      <w:r w:rsidR="001827C3">
        <w:rPr>
          <w:rFonts w:ascii="Century Gothic" w:hAnsi="Century Gothic"/>
          <w:b/>
          <w:bCs/>
          <w:sz w:val="22"/>
          <w:szCs w:val="22"/>
        </w:rPr>
        <w:t>2024</w:t>
      </w:r>
    </w:p>
    <w:p w14:paraId="5A11E6E3" w14:textId="7BD36A21" w:rsidR="00294658" w:rsidRDefault="00294658" w:rsidP="00294658">
      <w:pPr>
        <w:jc w:val="center"/>
        <w:rPr>
          <w:rFonts w:ascii="Century Gothic" w:hAnsi="Century Gothic"/>
          <w:b/>
          <w:bCs/>
          <w:sz w:val="22"/>
          <w:szCs w:val="22"/>
        </w:rPr>
      </w:pPr>
    </w:p>
    <w:p w14:paraId="789B61C1" w14:textId="77540083" w:rsidR="00294658" w:rsidRDefault="00294658" w:rsidP="00294658">
      <w:pPr>
        <w:jc w:val="both"/>
        <w:rPr>
          <w:rFonts w:ascii="Century Gothic" w:hAnsi="Century Gothic"/>
          <w:sz w:val="22"/>
          <w:szCs w:val="22"/>
        </w:rPr>
      </w:pPr>
    </w:p>
    <w:p w14:paraId="6CA486F7" w14:textId="0E5BC59D" w:rsidR="00294658" w:rsidRPr="00274E54" w:rsidRDefault="00294658" w:rsidP="00294658">
      <w:pPr>
        <w:jc w:val="both"/>
        <w:rPr>
          <w:rFonts w:ascii="Century Gothic" w:hAnsi="Century Gothic"/>
          <w:sz w:val="20"/>
          <w:szCs w:val="20"/>
        </w:rPr>
      </w:pPr>
      <w:r w:rsidRPr="00274E54">
        <w:rPr>
          <w:rFonts w:ascii="Century Gothic" w:hAnsi="Century Gothic"/>
          <w:sz w:val="20"/>
          <w:szCs w:val="20"/>
        </w:rPr>
        <w:t>The children who use the Closet deserve our very best.  If your item would be rejected for consignment, please do not send it to us.  Also, keep in mind that our volunteers sort all donated items.  Your diligence in donating only items on the approved list below is a gift to the Closet in the way of saved volunteer time.  If you have items not listed, please feel free to ask or offer them in our Facebook group.  We accept the following material donations:</w:t>
      </w:r>
    </w:p>
    <w:p w14:paraId="71B8DBB1" w14:textId="5BD11653" w:rsidR="00294658" w:rsidRPr="00274E54" w:rsidRDefault="00294658" w:rsidP="00294658">
      <w:pPr>
        <w:jc w:val="both"/>
        <w:rPr>
          <w:rFonts w:ascii="Century Gothic" w:hAnsi="Century Gothic"/>
          <w:sz w:val="20"/>
          <w:szCs w:val="20"/>
        </w:rPr>
      </w:pPr>
    </w:p>
    <w:p w14:paraId="7F526642" w14:textId="34A2ACF5" w:rsidR="00294658" w:rsidRPr="00274E54" w:rsidRDefault="00294658" w:rsidP="00294658">
      <w:pPr>
        <w:jc w:val="both"/>
        <w:rPr>
          <w:rFonts w:ascii="Century Gothic" w:hAnsi="Century Gothic"/>
          <w:sz w:val="20"/>
          <w:szCs w:val="20"/>
        </w:rPr>
      </w:pPr>
      <w:r w:rsidRPr="00274E54">
        <w:rPr>
          <w:rFonts w:ascii="Century Gothic" w:hAnsi="Century Gothic"/>
          <w:b/>
          <w:bCs/>
          <w:sz w:val="20"/>
          <w:szCs w:val="20"/>
        </w:rPr>
        <w:t>Clothing</w:t>
      </w:r>
      <w:r w:rsidRPr="00274E54">
        <w:rPr>
          <w:rFonts w:ascii="Century Gothic" w:hAnsi="Century Gothic"/>
          <w:sz w:val="20"/>
          <w:szCs w:val="20"/>
        </w:rPr>
        <w:t xml:space="preserve">: In </w:t>
      </w:r>
      <w:r w:rsidRPr="0017421F">
        <w:rPr>
          <w:rFonts w:ascii="Century Gothic" w:hAnsi="Century Gothic"/>
          <w:sz w:val="20"/>
          <w:szCs w:val="20"/>
          <w:u w:val="single"/>
        </w:rPr>
        <w:t>new and very good condition</w:t>
      </w:r>
      <w:r w:rsidRPr="00274E54">
        <w:rPr>
          <w:rFonts w:ascii="Century Gothic" w:hAnsi="Century Gothic"/>
          <w:sz w:val="20"/>
          <w:szCs w:val="20"/>
        </w:rPr>
        <w:t xml:space="preserve">, up to date clothing only.  We appreciate in season items, preemie to </w:t>
      </w:r>
      <w:r w:rsidR="009B250C">
        <w:rPr>
          <w:rFonts w:ascii="Century Gothic" w:hAnsi="Century Gothic"/>
          <w:sz w:val="20"/>
          <w:szCs w:val="20"/>
        </w:rPr>
        <w:t>14 youth at our kids closet, and 14/16- adult sizes at our teen closet</w:t>
      </w:r>
      <w:r w:rsidRPr="00274E54">
        <w:rPr>
          <w:rFonts w:ascii="Century Gothic" w:hAnsi="Century Gothic"/>
          <w:sz w:val="20"/>
          <w:szCs w:val="20"/>
        </w:rPr>
        <w:t xml:space="preserve">.  Please insure they are </w:t>
      </w:r>
      <w:r w:rsidRPr="0017421F">
        <w:rPr>
          <w:rFonts w:ascii="Century Gothic" w:hAnsi="Century Gothic"/>
          <w:sz w:val="20"/>
          <w:szCs w:val="20"/>
          <w:u w:val="single"/>
        </w:rPr>
        <w:t>stain-free</w:t>
      </w:r>
      <w:r w:rsidR="009B250C" w:rsidRPr="0017421F">
        <w:rPr>
          <w:rFonts w:ascii="Century Gothic" w:hAnsi="Century Gothic"/>
          <w:sz w:val="20"/>
          <w:szCs w:val="20"/>
          <w:u w:val="single"/>
        </w:rPr>
        <w:t xml:space="preserve"> and age appropriate</w:t>
      </w:r>
      <w:r w:rsidRPr="00274E54">
        <w:rPr>
          <w:rFonts w:ascii="Century Gothic" w:hAnsi="Century Gothic"/>
          <w:sz w:val="20"/>
          <w:szCs w:val="20"/>
        </w:rPr>
        <w:t xml:space="preserve">.  Undergarments and socks should be new in package.  </w:t>
      </w:r>
    </w:p>
    <w:p w14:paraId="1C452CE4" w14:textId="24D7E000" w:rsidR="00294658" w:rsidRPr="00274E54" w:rsidRDefault="00294658" w:rsidP="00294658">
      <w:pPr>
        <w:jc w:val="both"/>
        <w:rPr>
          <w:rFonts w:ascii="Century Gothic" w:hAnsi="Century Gothic"/>
          <w:sz w:val="20"/>
          <w:szCs w:val="20"/>
        </w:rPr>
      </w:pPr>
    </w:p>
    <w:p w14:paraId="62779F88" w14:textId="69604455" w:rsidR="000409A8" w:rsidRPr="00274E54" w:rsidRDefault="000409A8" w:rsidP="000409A8">
      <w:pPr>
        <w:jc w:val="both"/>
        <w:rPr>
          <w:rFonts w:ascii="Century Gothic" w:hAnsi="Century Gothic"/>
          <w:sz w:val="20"/>
          <w:szCs w:val="20"/>
        </w:rPr>
      </w:pPr>
      <w:r w:rsidRPr="00274E54">
        <w:rPr>
          <w:rFonts w:ascii="Century Gothic" w:hAnsi="Century Gothic"/>
          <w:b/>
          <w:bCs/>
          <w:sz w:val="20"/>
          <w:szCs w:val="20"/>
        </w:rPr>
        <w:t xml:space="preserve">Shoes: </w:t>
      </w:r>
      <w:r w:rsidRPr="00274E54">
        <w:rPr>
          <w:rFonts w:ascii="Century Gothic" w:hAnsi="Century Gothic"/>
          <w:sz w:val="20"/>
          <w:szCs w:val="20"/>
        </w:rPr>
        <w:t>We are NO LONGER accepting shoes</w:t>
      </w:r>
      <w:r w:rsidR="009B250C">
        <w:rPr>
          <w:rFonts w:ascii="Century Gothic" w:hAnsi="Century Gothic"/>
          <w:sz w:val="20"/>
          <w:szCs w:val="20"/>
        </w:rPr>
        <w:t xml:space="preserve"> unless they are new with tags</w:t>
      </w:r>
      <w:r w:rsidRPr="00274E54">
        <w:rPr>
          <w:rFonts w:ascii="Century Gothic" w:hAnsi="Century Gothic"/>
          <w:sz w:val="20"/>
          <w:szCs w:val="20"/>
        </w:rPr>
        <w:t xml:space="preserve">.  </w:t>
      </w:r>
    </w:p>
    <w:p w14:paraId="2086B1A3" w14:textId="6A59860A" w:rsidR="000409A8" w:rsidRPr="00274E54" w:rsidRDefault="000409A8" w:rsidP="000409A8">
      <w:pPr>
        <w:jc w:val="both"/>
        <w:rPr>
          <w:rFonts w:ascii="Century Gothic" w:hAnsi="Century Gothic"/>
          <w:sz w:val="20"/>
          <w:szCs w:val="20"/>
        </w:rPr>
      </w:pPr>
    </w:p>
    <w:p w14:paraId="077826F2" w14:textId="6848E4FC" w:rsidR="000409A8" w:rsidRPr="00274E54" w:rsidRDefault="000409A8" w:rsidP="000409A8">
      <w:pPr>
        <w:jc w:val="both"/>
        <w:rPr>
          <w:rFonts w:ascii="Century Gothic" w:hAnsi="Century Gothic"/>
          <w:sz w:val="20"/>
          <w:szCs w:val="20"/>
        </w:rPr>
      </w:pPr>
      <w:r w:rsidRPr="00274E54">
        <w:rPr>
          <w:rFonts w:ascii="Century Gothic" w:hAnsi="Century Gothic"/>
          <w:b/>
          <w:bCs/>
          <w:sz w:val="20"/>
          <w:szCs w:val="20"/>
        </w:rPr>
        <w:t xml:space="preserve">Car Seats: </w:t>
      </w:r>
      <w:r w:rsidRPr="00274E54">
        <w:rPr>
          <w:rFonts w:ascii="Century Gothic" w:hAnsi="Century Gothic"/>
          <w:sz w:val="20"/>
          <w:szCs w:val="20"/>
        </w:rPr>
        <w:t>Must be new with tags or in box.</w:t>
      </w:r>
      <w:r w:rsidR="001827C3">
        <w:rPr>
          <w:rFonts w:ascii="Century Gothic" w:hAnsi="Century Gothic"/>
          <w:sz w:val="20"/>
          <w:szCs w:val="20"/>
        </w:rPr>
        <w:t xml:space="preserve">  Used seats are a lability to our organization. The alternative is offering them directly to families via our FB support group.</w:t>
      </w:r>
    </w:p>
    <w:p w14:paraId="6173AAEF" w14:textId="2D7187B7" w:rsidR="000409A8" w:rsidRPr="00274E54" w:rsidRDefault="000409A8" w:rsidP="000409A8">
      <w:pPr>
        <w:jc w:val="both"/>
        <w:rPr>
          <w:rFonts w:ascii="Century Gothic" w:hAnsi="Century Gothic"/>
          <w:sz w:val="20"/>
          <w:szCs w:val="20"/>
        </w:rPr>
      </w:pPr>
    </w:p>
    <w:p w14:paraId="10FAA9AF" w14:textId="01FC7AB3" w:rsidR="000409A8" w:rsidRPr="00274E54" w:rsidRDefault="000409A8" w:rsidP="000409A8">
      <w:pPr>
        <w:jc w:val="both"/>
        <w:rPr>
          <w:rFonts w:ascii="Century Gothic" w:hAnsi="Century Gothic"/>
          <w:sz w:val="20"/>
          <w:szCs w:val="20"/>
        </w:rPr>
      </w:pPr>
      <w:r w:rsidRPr="00274E54">
        <w:rPr>
          <w:rFonts w:ascii="Century Gothic" w:hAnsi="Century Gothic"/>
          <w:b/>
          <w:bCs/>
          <w:sz w:val="20"/>
          <w:szCs w:val="20"/>
        </w:rPr>
        <w:t xml:space="preserve">Furniture &amp; Baby Gear: </w:t>
      </w:r>
      <w:r w:rsidRPr="00274E54">
        <w:rPr>
          <w:rFonts w:ascii="Century Gothic" w:hAnsi="Century Gothic"/>
          <w:sz w:val="20"/>
          <w:szCs w:val="20"/>
        </w:rPr>
        <w:t xml:space="preserve">We do </w:t>
      </w:r>
      <w:r w:rsidR="0017421F">
        <w:rPr>
          <w:rFonts w:ascii="Century Gothic" w:hAnsi="Century Gothic"/>
          <w:sz w:val="20"/>
          <w:szCs w:val="20"/>
        </w:rPr>
        <w:t xml:space="preserve">not </w:t>
      </w:r>
      <w:r w:rsidRPr="00274E54">
        <w:rPr>
          <w:rFonts w:ascii="Century Gothic" w:hAnsi="Century Gothic"/>
          <w:sz w:val="20"/>
          <w:szCs w:val="20"/>
        </w:rPr>
        <w:t xml:space="preserve">accept furniture or large baby gear (excersaucers, highchairs, swings, etc.  If you have furniture you would like to donate, you are welcome to offer them in or </w:t>
      </w:r>
      <w:r w:rsidRPr="00AE6E7F">
        <w:rPr>
          <w:rFonts w:ascii="Century Gothic" w:hAnsi="Century Gothic"/>
          <w:color w:val="00B050"/>
          <w:sz w:val="20"/>
          <w:szCs w:val="20"/>
        </w:rPr>
        <w:t xml:space="preserve">Facebook </w:t>
      </w:r>
      <w:r w:rsidRPr="00274E54">
        <w:rPr>
          <w:rFonts w:ascii="Century Gothic" w:hAnsi="Century Gothic"/>
          <w:sz w:val="20"/>
          <w:szCs w:val="20"/>
        </w:rPr>
        <w:t>group for FREE.  We DO accept diaper bags, folding bouncy seats, and pack-n-plays.</w:t>
      </w:r>
    </w:p>
    <w:p w14:paraId="2010F0DB" w14:textId="44F4CF8F" w:rsidR="000409A8" w:rsidRPr="00274E54" w:rsidRDefault="000409A8" w:rsidP="000409A8">
      <w:pPr>
        <w:jc w:val="both"/>
        <w:rPr>
          <w:rFonts w:ascii="Century Gothic" w:hAnsi="Century Gothic"/>
          <w:sz w:val="20"/>
          <w:szCs w:val="20"/>
        </w:rPr>
      </w:pPr>
    </w:p>
    <w:p w14:paraId="7ECB7E28" w14:textId="571A3068" w:rsidR="000409A8" w:rsidRPr="00274E54" w:rsidRDefault="000409A8" w:rsidP="000409A8">
      <w:pPr>
        <w:jc w:val="both"/>
        <w:rPr>
          <w:rFonts w:ascii="Century Gothic" w:hAnsi="Century Gothic"/>
          <w:sz w:val="20"/>
          <w:szCs w:val="20"/>
        </w:rPr>
      </w:pPr>
      <w:r w:rsidRPr="00274E54">
        <w:rPr>
          <w:rFonts w:ascii="Century Gothic" w:hAnsi="Century Gothic"/>
          <w:b/>
          <w:bCs/>
          <w:sz w:val="20"/>
          <w:szCs w:val="20"/>
        </w:rPr>
        <w:t xml:space="preserve">Baby Feeding: </w:t>
      </w:r>
      <w:r w:rsidRPr="00274E54">
        <w:rPr>
          <w:rFonts w:ascii="Century Gothic" w:hAnsi="Century Gothic"/>
          <w:sz w:val="20"/>
          <w:szCs w:val="20"/>
        </w:rPr>
        <w:t>formula (not expired), bottles, sippy cups</w:t>
      </w:r>
      <w:r w:rsidR="00274E54" w:rsidRPr="00274E54">
        <w:rPr>
          <w:rFonts w:ascii="Century Gothic" w:hAnsi="Century Gothic"/>
          <w:sz w:val="20"/>
          <w:szCs w:val="20"/>
        </w:rPr>
        <w:t xml:space="preserve">, all in NEW or EXCELLENT condition with parts attached.  </w:t>
      </w:r>
    </w:p>
    <w:p w14:paraId="22BFE312" w14:textId="3676E27C" w:rsidR="00274E54" w:rsidRPr="00274E54" w:rsidRDefault="00274E54" w:rsidP="000409A8">
      <w:pPr>
        <w:jc w:val="both"/>
        <w:rPr>
          <w:rFonts w:ascii="Century Gothic" w:hAnsi="Century Gothic"/>
          <w:sz w:val="20"/>
          <w:szCs w:val="20"/>
        </w:rPr>
      </w:pPr>
    </w:p>
    <w:p w14:paraId="09DB8AB0" w14:textId="0C5C543F" w:rsidR="00274E54" w:rsidRPr="00274E54" w:rsidRDefault="00274E54" w:rsidP="000409A8">
      <w:pPr>
        <w:jc w:val="both"/>
        <w:rPr>
          <w:rFonts w:ascii="Century Gothic" w:hAnsi="Century Gothic"/>
          <w:sz w:val="20"/>
          <w:szCs w:val="20"/>
        </w:rPr>
      </w:pPr>
      <w:r w:rsidRPr="00274E54">
        <w:rPr>
          <w:rFonts w:ascii="Century Gothic" w:hAnsi="Century Gothic"/>
          <w:b/>
          <w:bCs/>
          <w:sz w:val="20"/>
          <w:szCs w:val="20"/>
        </w:rPr>
        <w:t xml:space="preserve">Bedding: </w:t>
      </w:r>
      <w:r w:rsidRPr="00274E54">
        <w:rPr>
          <w:rFonts w:ascii="Century Gothic" w:hAnsi="Century Gothic"/>
          <w:sz w:val="20"/>
          <w:szCs w:val="20"/>
        </w:rPr>
        <w:t>crib sheets only (no bumper pads or blankets).</w:t>
      </w:r>
    </w:p>
    <w:p w14:paraId="4D18AF2F" w14:textId="47056B58" w:rsidR="00274E54" w:rsidRPr="00274E54" w:rsidRDefault="00274E54" w:rsidP="000409A8">
      <w:pPr>
        <w:jc w:val="both"/>
        <w:rPr>
          <w:rFonts w:ascii="Century Gothic" w:hAnsi="Century Gothic"/>
          <w:sz w:val="20"/>
          <w:szCs w:val="20"/>
        </w:rPr>
      </w:pPr>
    </w:p>
    <w:p w14:paraId="35F3EB5B" w14:textId="07C2051A" w:rsidR="00274E54" w:rsidRPr="00274E54" w:rsidRDefault="00274E54" w:rsidP="000409A8">
      <w:pPr>
        <w:jc w:val="both"/>
        <w:rPr>
          <w:rFonts w:ascii="Century Gothic" w:hAnsi="Century Gothic"/>
          <w:sz w:val="20"/>
          <w:szCs w:val="20"/>
        </w:rPr>
      </w:pPr>
      <w:r w:rsidRPr="00274E54">
        <w:rPr>
          <w:rFonts w:ascii="Century Gothic" w:hAnsi="Century Gothic"/>
          <w:b/>
          <w:bCs/>
          <w:sz w:val="20"/>
          <w:szCs w:val="20"/>
        </w:rPr>
        <w:t xml:space="preserve">New Toiletries: </w:t>
      </w:r>
      <w:r w:rsidRPr="00274E54">
        <w:rPr>
          <w:rFonts w:ascii="Century Gothic" w:hAnsi="Century Gothic"/>
          <w:sz w:val="20"/>
          <w:szCs w:val="20"/>
        </w:rPr>
        <w:t xml:space="preserve"> toothpaste, shampoo, conditioner, deodorants, baby lotion, diaper rash ointment, baby wash/shampoo, soap.</w:t>
      </w:r>
    </w:p>
    <w:p w14:paraId="394A6547" w14:textId="761C1C6C" w:rsidR="00274E54" w:rsidRPr="00274E54" w:rsidRDefault="00274E54" w:rsidP="000409A8">
      <w:pPr>
        <w:jc w:val="both"/>
        <w:rPr>
          <w:rFonts w:ascii="Century Gothic" w:hAnsi="Century Gothic"/>
          <w:sz w:val="20"/>
          <w:szCs w:val="20"/>
        </w:rPr>
      </w:pPr>
    </w:p>
    <w:p w14:paraId="2F7B4DF3" w14:textId="34446896" w:rsidR="00274E54" w:rsidRPr="00274E54" w:rsidRDefault="00274E54" w:rsidP="000409A8">
      <w:pPr>
        <w:jc w:val="both"/>
        <w:rPr>
          <w:rFonts w:ascii="Century Gothic" w:hAnsi="Century Gothic"/>
          <w:sz w:val="20"/>
          <w:szCs w:val="20"/>
        </w:rPr>
      </w:pPr>
      <w:r w:rsidRPr="00274E54">
        <w:rPr>
          <w:rFonts w:ascii="Century Gothic" w:hAnsi="Century Gothic"/>
          <w:b/>
          <w:bCs/>
          <w:sz w:val="20"/>
          <w:szCs w:val="20"/>
        </w:rPr>
        <w:t>Other</w:t>
      </w:r>
      <w:r w:rsidRPr="00274E54">
        <w:rPr>
          <w:rFonts w:ascii="Century Gothic" w:hAnsi="Century Gothic"/>
          <w:sz w:val="20"/>
          <w:szCs w:val="20"/>
        </w:rPr>
        <w:t>:  NEW pacifiers, duffle bags, or gift cards.</w:t>
      </w:r>
    </w:p>
    <w:p w14:paraId="3F6D24E0" w14:textId="592C6BCE" w:rsidR="00274E54" w:rsidRPr="00274E54" w:rsidRDefault="00274E54" w:rsidP="000409A8">
      <w:pPr>
        <w:jc w:val="both"/>
        <w:rPr>
          <w:rFonts w:ascii="Century Gothic" w:hAnsi="Century Gothic"/>
          <w:sz w:val="20"/>
          <w:szCs w:val="20"/>
        </w:rPr>
      </w:pPr>
    </w:p>
    <w:p w14:paraId="1830B427" w14:textId="1115AA43" w:rsidR="00274E54" w:rsidRPr="0017421F" w:rsidRDefault="00274E54" w:rsidP="000409A8">
      <w:pPr>
        <w:jc w:val="both"/>
        <w:rPr>
          <w:rFonts w:ascii="Century Gothic" w:hAnsi="Century Gothic"/>
          <w:b/>
          <w:bCs/>
          <w:sz w:val="22"/>
          <w:szCs w:val="22"/>
        </w:rPr>
      </w:pPr>
      <w:r w:rsidRPr="0017421F">
        <w:rPr>
          <w:rFonts w:ascii="Century Gothic" w:hAnsi="Century Gothic"/>
          <w:b/>
          <w:bCs/>
          <w:sz w:val="22"/>
          <w:szCs w:val="22"/>
        </w:rPr>
        <w:t xml:space="preserve">***NO </w:t>
      </w:r>
      <w:r w:rsidR="001827C3">
        <w:rPr>
          <w:rFonts w:ascii="Century Gothic" w:hAnsi="Century Gothic"/>
          <w:b/>
          <w:bCs/>
          <w:sz w:val="22"/>
          <w:szCs w:val="22"/>
        </w:rPr>
        <w:t xml:space="preserve">USED </w:t>
      </w:r>
      <w:r w:rsidRPr="0017421F">
        <w:rPr>
          <w:rFonts w:ascii="Century Gothic" w:hAnsi="Century Gothic"/>
          <w:b/>
          <w:bCs/>
          <w:sz w:val="22"/>
          <w:szCs w:val="22"/>
        </w:rPr>
        <w:t>TOYS or STUFFED ANIMALS</w:t>
      </w:r>
      <w:r w:rsidR="001827C3">
        <w:rPr>
          <w:rFonts w:ascii="Century Gothic" w:hAnsi="Century Gothic"/>
          <w:b/>
          <w:bCs/>
          <w:sz w:val="22"/>
          <w:szCs w:val="22"/>
        </w:rPr>
        <w:t xml:space="preserve"> (New only)</w:t>
      </w:r>
    </w:p>
    <w:p w14:paraId="09A5AF82" w14:textId="344ACCB8" w:rsidR="000409A8" w:rsidRPr="00274E54" w:rsidRDefault="000409A8" w:rsidP="000409A8">
      <w:pPr>
        <w:jc w:val="both"/>
        <w:rPr>
          <w:rFonts w:ascii="Century Gothic" w:hAnsi="Century Gothic"/>
          <w:sz w:val="20"/>
          <w:szCs w:val="20"/>
        </w:rPr>
      </w:pPr>
    </w:p>
    <w:p w14:paraId="37EAC01E" w14:textId="6D5FD164" w:rsidR="000409A8" w:rsidRDefault="00274E54" w:rsidP="000409A8">
      <w:pPr>
        <w:jc w:val="both"/>
        <w:rPr>
          <w:rFonts w:ascii="Century Gothic" w:hAnsi="Century Gothic"/>
          <w:sz w:val="16"/>
          <w:szCs w:val="16"/>
        </w:rPr>
      </w:pPr>
      <w:r w:rsidRPr="00274E54">
        <w:rPr>
          <w:rFonts w:ascii="Century Gothic" w:hAnsi="Century Gothic"/>
          <w:sz w:val="16"/>
          <w:szCs w:val="16"/>
        </w:rPr>
        <w:t xml:space="preserve">The Flourish Closet is an all-volunteer, tax-exempt, non-profit 501c3 organization formed to provide aid to the foster care community by supplying clothing and other items free of charge to children in foster care.  We believe that children in foster care should live as normal a life as possible, experiencing love, respect, and a kinder side of life while in their foster care home environment by providing these children with new or gently used, up-to-date clothing and supplies.  In doing so, we can help raise their </w:t>
      </w:r>
      <w:r w:rsidR="0017421F" w:rsidRPr="00274E54">
        <w:rPr>
          <w:rFonts w:ascii="Century Gothic" w:hAnsi="Century Gothic"/>
          <w:sz w:val="16"/>
          <w:szCs w:val="16"/>
        </w:rPr>
        <w:t>self-esteem,</w:t>
      </w:r>
      <w:r w:rsidRPr="00274E54">
        <w:rPr>
          <w:rFonts w:ascii="Century Gothic" w:hAnsi="Century Gothic"/>
          <w:sz w:val="16"/>
          <w:szCs w:val="16"/>
        </w:rPr>
        <w:t xml:space="preserve"> so they feel good about themselves regardless of their unfortunate situation.  With this in mind, we have developed these guidelines to ensure that these special children have decent, clean clothing and safe equipment to meet their needs.  Your kindness and generosity will make a significant positive impact on their young lives.   </w:t>
      </w:r>
    </w:p>
    <w:p w14:paraId="595A365C" w14:textId="74E456C3" w:rsidR="00274E54" w:rsidRDefault="00274E54" w:rsidP="000409A8">
      <w:pPr>
        <w:jc w:val="both"/>
        <w:rPr>
          <w:rFonts w:ascii="Century Gothic" w:hAnsi="Century Gothic"/>
          <w:sz w:val="16"/>
          <w:szCs w:val="16"/>
        </w:rPr>
      </w:pPr>
    </w:p>
    <w:p w14:paraId="1C87024B" w14:textId="3642F353" w:rsidR="00AE6E7F" w:rsidRPr="00AE6E7F" w:rsidRDefault="00AE6E7F" w:rsidP="00AE6E7F">
      <w:pPr>
        <w:jc w:val="center"/>
        <w:rPr>
          <w:rFonts w:ascii="Century Gothic" w:hAnsi="Century Gothic"/>
          <w:color w:val="00B050"/>
          <w:sz w:val="16"/>
          <w:szCs w:val="16"/>
        </w:rPr>
      </w:pPr>
      <w:r>
        <w:rPr>
          <w:rFonts w:ascii="Century Gothic" w:hAnsi="Century Gothic"/>
          <w:color w:val="00B050"/>
          <w:sz w:val="16"/>
          <w:szCs w:val="16"/>
        </w:rPr>
        <w:t xml:space="preserve">Have large items to donate?  </w:t>
      </w:r>
      <w:r w:rsidR="00274E54" w:rsidRPr="00AE6E7F">
        <w:rPr>
          <w:rFonts w:ascii="Century Gothic" w:hAnsi="Century Gothic"/>
          <w:color w:val="00B050"/>
          <w:sz w:val="16"/>
          <w:szCs w:val="16"/>
        </w:rPr>
        <w:t>Join our Facebook group</w:t>
      </w:r>
      <w:r w:rsidRPr="00AE6E7F">
        <w:rPr>
          <w:rFonts w:ascii="Century Gothic" w:hAnsi="Century Gothic"/>
          <w:color w:val="00B050"/>
          <w:sz w:val="16"/>
          <w:szCs w:val="16"/>
        </w:rPr>
        <w:t xml:space="preserve">, open </w:t>
      </w:r>
      <w:r w:rsidR="00274E54" w:rsidRPr="00AE6E7F">
        <w:rPr>
          <w:rFonts w:ascii="Century Gothic" w:hAnsi="Century Gothic"/>
          <w:color w:val="00B050"/>
          <w:sz w:val="16"/>
          <w:szCs w:val="16"/>
        </w:rPr>
        <w:t xml:space="preserve">your phone camera and </w:t>
      </w:r>
      <w:r w:rsidRPr="00AE6E7F">
        <w:rPr>
          <w:rFonts w:ascii="Century Gothic" w:hAnsi="Century Gothic"/>
          <w:color w:val="00B050"/>
          <w:sz w:val="16"/>
          <w:szCs w:val="16"/>
        </w:rPr>
        <w:t>aim it at this QR code:</w:t>
      </w:r>
    </w:p>
    <w:p w14:paraId="76E173E4" w14:textId="07319087" w:rsidR="00274E54" w:rsidRPr="00274E54" w:rsidRDefault="00AE6E7F" w:rsidP="001827C3">
      <w:pPr>
        <w:jc w:val="center"/>
        <w:rPr>
          <w:rFonts w:ascii="Century Gothic" w:hAnsi="Century Gothic"/>
          <w:sz w:val="16"/>
          <w:szCs w:val="16"/>
        </w:rPr>
      </w:pPr>
      <w:r>
        <w:rPr>
          <w:rFonts w:ascii="Times New Roman" w:eastAsia="Times New Roman" w:hAnsi="Times New Roman" w:cs="Times New Roman"/>
          <w:noProof/>
        </w:rPr>
        <w:drawing>
          <wp:inline distT="0" distB="0" distL="0" distR="0" wp14:anchorId="7C98CB1E" wp14:editId="1F8AD2F6">
            <wp:extent cx="527825" cy="527825"/>
            <wp:effectExtent l="0" t="0" r="5715" b="571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urish group qr code-2.png"/>
                    <pic:cNvPicPr/>
                  </pic:nvPicPr>
                  <pic:blipFill>
                    <a:blip r:embed="rId8">
                      <a:extLst>
                        <a:ext uri="{28A0092B-C50C-407E-A947-70E740481C1C}">
                          <a14:useLocalDpi xmlns:a14="http://schemas.microsoft.com/office/drawing/2010/main" val="0"/>
                        </a:ext>
                      </a:extLst>
                    </a:blip>
                    <a:stretch>
                      <a:fillRect/>
                    </a:stretch>
                  </pic:blipFill>
                  <pic:spPr>
                    <a:xfrm flipV="1">
                      <a:off x="0" y="0"/>
                      <a:ext cx="561062" cy="561062"/>
                    </a:xfrm>
                    <a:prstGeom prst="rect">
                      <a:avLst/>
                    </a:prstGeom>
                  </pic:spPr>
                </pic:pic>
              </a:graphicData>
            </a:graphic>
          </wp:inline>
        </w:drawing>
      </w:r>
    </w:p>
    <w:sectPr w:rsidR="00274E54" w:rsidRPr="00274E54" w:rsidSect="00B603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2918" w14:textId="77777777" w:rsidR="002E422A" w:rsidRDefault="002E422A" w:rsidP="003B01EB">
      <w:r>
        <w:separator/>
      </w:r>
    </w:p>
  </w:endnote>
  <w:endnote w:type="continuationSeparator" w:id="0">
    <w:p w14:paraId="794D7C30" w14:textId="77777777" w:rsidR="002E422A" w:rsidRDefault="002E422A" w:rsidP="003B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83DC" w14:textId="4AF7F5CA" w:rsidR="003B01EB" w:rsidRDefault="003B01EB" w:rsidP="00B27C97">
    <w:pPr>
      <w:pStyle w:val="Footer"/>
      <w:jc w:val="center"/>
    </w:pPr>
    <w:r>
      <w:t xml:space="preserve">Flourish Foster Care Closet &amp; Support, Inc. </w:t>
    </w:r>
    <w:r w:rsidR="00B27C97">
      <w:t xml:space="preserve">| </w:t>
    </w:r>
    <w:r>
      <w:t xml:space="preserve"> </w:t>
    </w:r>
    <w:hyperlink r:id="rId1" w:history="1">
      <w:r w:rsidR="00B27C97" w:rsidRPr="00395569">
        <w:rPr>
          <w:rStyle w:val="Hyperlink"/>
        </w:rPr>
        <w:t>www.flourishcloset.com</w:t>
      </w:r>
    </w:hyperlink>
  </w:p>
  <w:p w14:paraId="2BD2E561" w14:textId="77777777" w:rsidR="003B01EB" w:rsidRDefault="003B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CA66" w14:textId="77777777" w:rsidR="002E422A" w:rsidRDefault="002E422A" w:rsidP="003B01EB">
      <w:r>
        <w:separator/>
      </w:r>
    </w:p>
  </w:footnote>
  <w:footnote w:type="continuationSeparator" w:id="0">
    <w:p w14:paraId="355FF3E5" w14:textId="77777777" w:rsidR="002E422A" w:rsidRDefault="002E422A" w:rsidP="003B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C98"/>
    <w:multiLevelType w:val="hybridMultilevel"/>
    <w:tmpl w:val="E0A4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E03DC"/>
    <w:multiLevelType w:val="hybridMultilevel"/>
    <w:tmpl w:val="6AC6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E1E23"/>
    <w:multiLevelType w:val="multilevel"/>
    <w:tmpl w:val="C3B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571229"/>
    <w:multiLevelType w:val="multilevel"/>
    <w:tmpl w:val="C4B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94"/>
    <w:rsid w:val="000409A8"/>
    <w:rsid w:val="0017421F"/>
    <w:rsid w:val="001827C3"/>
    <w:rsid w:val="00235949"/>
    <w:rsid w:val="00274E54"/>
    <w:rsid w:val="00294658"/>
    <w:rsid w:val="002E422A"/>
    <w:rsid w:val="003B01EB"/>
    <w:rsid w:val="004C1A8C"/>
    <w:rsid w:val="005E1555"/>
    <w:rsid w:val="009B250C"/>
    <w:rsid w:val="00AE6E7F"/>
    <w:rsid w:val="00B27C97"/>
    <w:rsid w:val="00B603E0"/>
    <w:rsid w:val="00DE6494"/>
    <w:rsid w:val="00FD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47AA"/>
  <w15:chartTrackingRefBased/>
  <w15:docId w15:val="{56BB7057-6F44-AD40-B415-10CA2C4B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4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6494"/>
    <w:rPr>
      <w:color w:val="0563C1" w:themeColor="hyperlink"/>
      <w:u w:val="single"/>
    </w:rPr>
  </w:style>
  <w:style w:type="character" w:styleId="UnresolvedMention">
    <w:name w:val="Unresolved Mention"/>
    <w:basedOn w:val="DefaultParagraphFont"/>
    <w:uiPriority w:val="99"/>
    <w:semiHidden/>
    <w:unhideWhenUsed/>
    <w:rsid w:val="00DE6494"/>
    <w:rPr>
      <w:color w:val="605E5C"/>
      <w:shd w:val="clear" w:color="auto" w:fill="E1DFDD"/>
    </w:rPr>
  </w:style>
  <w:style w:type="table" w:styleId="TableGrid">
    <w:name w:val="Table Grid"/>
    <w:basedOn w:val="TableNormal"/>
    <w:uiPriority w:val="39"/>
    <w:rsid w:val="003B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1EB"/>
    <w:pPr>
      <w:ind w:left="720"/>
      <w:contextualSpacing/>
    </w:pPr>
  </w:style>
  <w:style w:type="paragraph" w:styleId="Header">
    <w:name w:val="header"/>
    <w:basedOn w:val="Normal"/>
    <w:link w:val="HeaderChar"/>
    <w:uiPriority w:val="99"/>
    <w:unhideWhenUsed/>
    <w:rsid w:val="003B01EB"/>
    <w:pPr>
      <w:tabs>
        <w:tab w:val="center" w:pos="4680"/>
        <w:tab w:val="right" w:pos="9360"/>
      </w:tabs>
    </w:pPr>
  </w:style>
  <w:style w:type="character" w:customStyle="1" w:styleId="HeaderChar">
    <w:name w:val="Header Char"/>
    <w:basedOn w:val="DefaultParagraphFont"/>
    <w:link w:val="Header"/>
    <w:uiPriority w:val="99"/>
    <w:rsid w:val="003B01EB"/>
  </w:style>
  <w:style w:type="paragraph" w:styleId="Footer">
    <w:name w:val="footer"/>
    <w:basedOn w:val="Normal"/>
    <w:link w:val="FooterChar"/>
    <w:uiPriority w:val="99"/>
    <w:unhideWhenUsed/>
    <w:rsid w:val="003B01EB"/>
    <w:pPr>
      <w:tabs>
        <w:tab w:val="center" w:pos="4680"/>
        <w:tab w:val="right" w:pos="9360"/>
      </w:tabs>
    </w:pPr>
  </w:style>
  <w:style w:type="character" w:customStyle="1" w:styleId="FooterChar">
    <w:name w:val="Footer Char"/>
    <w:basedOn w:val="DefaultParagraphFont"/>
    <w:link w:val="Footer"/>
    <w:uiPriority w:val="99"/>
    <w:rsid w:val="003B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3719">
      <w:bodyDiv w:val="1"/>
      <w:marLeft w:val="0"/>
      <w:marRight w:val="0"/>
      <w:marTop w:val="0"/>
      <w:marBottom w:val="0"/>
      <w:divBdr>
        <w:top w:val="none" w:sz="0" w:space="0" w:color="auto"/>
        <w:left w:val="none" w:sz="0" w:space="0" w:color="auto"/>
        <w:bottom w:val="none" w:sz="0" w:space="0" w:color="auto"/>
        <w:right w:val="none" w:sz="0" w:space="0" w:color="auto"/>
      </w:divBdr>
    </w:div>
    <w:div w:id="1766879256">
      <w:bodyDiv w:val="1"/>
      <w:marLeft w:val="0"/>
      <w:marRight w:val="0"/>
      <w:marTop w:val="0"/>
      <w:marBottom w:val="0"/>
      <w:divBdr>
        <w:top w:val="none" w:sz="0" w:space="0" w:color="auto"/>
        <w:left w:val="none" w:sz="0" w:space="0" w:color="auto"/>
        <w:bottom w:val="none" w:sz="0" w:space="0" w:color="auto"/>
        <w:right w:val="none" w:sz="0" w:space="0" w:color="auto"/>
      </w:divBdr>
      <w:divsChild>
        <w:div w:id="1518227261">
          <w:marLeft w:val="0"/>
          <w:marRight w:val="0"/>
          <w:marTop w:val="0"/>
          <w:marBottom w:val="0"/>
          <w:divBdr>
            <w:top w:val="none" w:sz="0" w:space="0" w:color="auto"/>
            <w:left w:val="none" w:sz="0" w:space="0" w:color="auto"/>
            <w:bottom w:val="none" w:sz="0" w:space="0" w:color="auto"/>
            <w:right w:val="none" w:sz="0" w:space="0" w:color="auto"/>
          </w:divBdr>
          <w:divsChild>
            <w:div w:id="1070228630">
              <w:marLeft w:val="0"/>
              <w:marRight w:val="0"/>
              <w:marTop w:val="0"/>
              <w:marBottom w:val="0"/>
              <w:divBdr>
                <w:top w:val="none" w:sz="0" w:space="0" w:color="auto"/>
                <w:left w:val="none" w:sz="0" w:space="0" w:color="auto"/>
                <w:bottom w:val="none" w:sz="0" w:space="0" w:color="auto"/>
                <w:right w:val="none" w:sz="0" w:space="0" w:color="auto"/>
              </w:divBdr>
              <w:divsChild>
                <w:div w:id="405342607">
                  <w:marLeft w:val="0"/>
                  <w:marRight w:val="0"/>
                  <w:marTop w:val="0"/>
                  <w:marBottom w:val="0"/>
                  <w:divBdr>
                    <w:top w:val="none" w:sz="0" w:space="0" w:color="auto"/>
                    <w:left w:val="none" w:sz="0" w:space="0" w:color="auto"/>
                    <w:bottom w:val="none" w:sz="0" w:space="0" w:color="auto"/>
                    <w:right w:val="none" w:sz="0" w:space="0" w:color="auto"/>
                  </w:divBdr>
                </w:div>
              </w:divsChild>
            </w:div>
            <w:div w:id="450634098">
              <w:marLeft w:val="0"/>
              <w:marRight w:val="0"/>
              <w:marTop w:val="0"/>
              <w:marBottom w:val="0"/>
              <w:divBdr>
                <w:top w:val="none" w:sz="0" w:space="0" w:color="auto"/>
                <w:left w:val="none" w:sz="0" w:space="0" w:color="auto"/>
                <w:bottom w:val="none" w:sz="0" w:space="0" w:color="auto"/>
                <w:right w:val="none" w:sz="0" w:space="0" w:color="auto"/>
              </w:divBdr>
              <w:divsChild>
                <w:div w:id="215357009">
                  <w:marLeft w:val="0"/>
                  <w:marRight w:val="0"/>
                  <w:marTop w:val="0"/>
                  <w:marBottom w:val="0"/>
                  <w:divBdr>
                    <w:top w:val="none" w:sz="0" w:space="0" w:color="auto"/>
                    <w:left w:val="none" w:sz="0" w:space="0" w:color="auto"/>
                    <w:bottom w:val="none" w:sz="0" w:space="0" w:color="auto"/>
                    <w:right w:val="none" w:sz="0" w:space="0" w:color="auto"/>
                  </w:divBdr>
                </w:div>
                <w:div w:id="638071564">
                  <w:marLeft w:val="0"/>
                  <w:marRight w:val="0"/>
                  <w:marTop w:val="0"/>
                  <w:marBottom w:val="0"/>
                  <w:divBdr>
                    <w:top w:val="none" w:sz="0" w:space="0" w:color="auto"/>
                    <w:left w:val="none" w:sz="0" w:space="0" w:color="auto"/>
                    <w:bottom w:val="none" w:sz="0" w:space="0" w:color="auto"/>
                    <w:right w:val="none" w:sz="0" w:space="0" w:color="auto"/>
                  </w:divBdr>
                </w:div>
                <w:div w:id="1622684693">
                  <w:marLeft w:val="0"/>
                  <w:marRight w:val="0"/>
                  <w:marTop w:val="0"/>
                  <w:marBottom w:val="0"/>
                  <w:divBdr>
                    <w:top w:val="none" w:sz="0" w:space="0" w:color="auto"/>
                    <w:left w:val="none" w:sz="0" w:space="0" w:color="auto"/>
                    <w:bottom w:val="none" w:sz="0" w:space="0" w:color="auto"/>
                    <w:right w:val="none" w:sz="0" w:space="0" w:color="auto"/>
                  </w:divBdr>
                </w:div>
                <w:div w:id="459881533">
                  <w:marLeft w:val="0"/>
                  <w:marRight w:val="0"/>
                  <w:marTop w:val="0"/>
                  <w:marBottom w:val="0"/>
                  <w:divBdr>
                    <w:top w:val="none" w:sz="0" w:space="0" w:color="auto"/>
                    <w:left w:val="none" w:sz="0" w:space="0" w:color="auto"/>
                    <w:bottom w:val="none" w:sz="0" w:space="0" w:color="auto"/>
                    <w:right w:val="none" w:sz="0" w:space="0" w:color="auto"/>
                  </w:divBdr>
                </w:div>
              </w:divsChild>
            </w:div>
            <w:div w:id="1366054247">
              <w:marLeft w:val="0"/>
              <w:marRight w:val="0"/>
              <w:marTop w:val="0"/>
              <w:marBottom w:val="0"/>
              <w:divBdr>
                <w:top w:val="none" w:sz="0" w:space="0" w:color="auto"/>
                <w:left w:val="none" w:sz="0" w:space="0" w:color="auto"/>
                <w:bottom w:val="none" w:sz="0" w:space="0" w:color="auto"/>
                <w:right w:val="none" w:sz="0" w:space="0" w:color="auto"/>
              </w:divBdr>
              <w:divsChild>
                <w:div w:id="598412047">
                  <w:marLeft w:val="0"/>
                  <w:marRight w:val="0"/>
                  <w:marTop w:val="0"/>
                  <w:marBottom w:val="0"/>
                  <w:divBdr>
                    <w:top w:val="none" w:sz="0" w:space="0" w:color="auto"/>
                    <w:left w:val="none" w:sz="0" w:space="0" w:color="auto"/>
                    <w:bottom w:val="none" w:sz="0" w:space="0" w:color="auto"/>
                    <w:right w:val="none" w:sz="0" w:space="0" w:color="auto"/>
                  </w:divBdr>
                </w:div>
              </w:divsChild>
            </w:div>
            <w:div w:id="851066243">
              <w:marLeft w:val="0"/>
              <w:marRight w:val="0"/>
              <w:marTop w:val="0"/>
              <w:marBottom w:val="0"/>
              <w:divBdr>
                <w:top w:val="none" w:sz="0" w:space="0" w:color="auto"/>
                <w:left w:val="none" w:sz="0" w:space="0" w:color="auto"/>
                <w:bottom w:val="none" w:sz="0" w:space="0" w:color="auto"/>
                <w:right w:val="none" w:sz="0" w:space="0" w:color="auto"/>
              </w:divBdr>
              <w:divsChild>
                <w:div w:id="1716852635">
                  <w:marLeft w:val="0"/>
                  <w:marRight w:val="0"/>
                  <w:marTop w:val="0"/>
                  <w:marBottom w:val="0"/>
                  <w:divBdr>
                    <w:top w:val="none" w:sz="0" w:space="0" w:color="auto"/>
                    <w:left w:val="none" w:sz="0" w:space="0" w:color="auto"/>
                    <w:bottom w:val="none" w:sz="0" w:space="0" w:color="auto"/>
                    <w:right w:val="none" w:sz="0" w:space="0" w:color="auto"/>
                  </w:divBdr>
                </w:div>
              </w:divsChild>
            </w:div>
            <w:div w:id="1151485212">
              <w:marLeft w:val="0"/>
              <w:marRight w:val="0"/>
              <w:marTop w:val="0"/>
              <w:marBottom w:val="0"/>
              <w:divBdr>
                <w:top w:val="none" w:sz="0" w:space="0" w:color="auto"/>
                <w:left w:val="none" w:sz="0" w:space="0" w:color="auto"/>
                <w:bottom w:val="none" w:sz="0" w:space="0" w:color="auto"/>
                <w:right w:val="none" w:sz="0" w:space="0" w:color="auto"/>
              </w:divBdr>
              <w:divsChild>
                <w:div w:id="1891724958">
                  <w:marLeft w:val="0"/>
                  <w:marRight w:val="0"/>
                  <w:marTop w:val="0"/>
                  <w:marBottom w:val="0"/>
                  <w:divBdr>
                    <w:top w:val="none" w:sz="0" w:space="0" w:color="auto"/>
                    <w:left w:val="none" w:sz="0" w:space="0" w:color="auto"/>
                    <w:bottom w:val="none" w:sz="0" w:space="0" w:color="auto"/>
                    <w:right w:val="none" w:sz="0" w:space="0" w:color="auto"/>
                  </w:divBdr>
                </w:div>
              </w:divsChild>
            </w:div>
            <w:div w:id="496966784">
              <w:marLeft w:val="0"/>
              <w:marRight w:val="0"/>
              <w:marTop w:val="0"/>
              <w:marBottom w:val="0"/>
              <w:divBdr>
                <w:top w:val="none" w:sz="0" w:space="0" w:color="auto"/>
                <w:left w:val="none" w:sz="0" w:space="0" w:color="auto"/>
                <w:bottom w:val="none" w:sz="0" w:space="0" w:color="auto"/>
                <w:right w:val="none" w:sz="0" w:space="0" w:color="auto"/>
              </w:divBdr>
              <w:divsChild>
                <w:div w:id="1734349085">
                  <w:marLeft w:val="0"/>
                  <w:marRight w:val="0"/>
                  <w:marTop w:val="0"/>
                  <w:marBottom w:val="0"/>
                  <w:divBdr>
                    <w:top w:val="none" w:sz="0" w:space="0" w:color="auto"/>
                    <w:left w:val="none" w:sz="0" w:space="0" w:color="auto"/>
                    <w:bottom w:val="none" w:sz="0" w:space="0" w:color="auto"/>
                    <w:right w:val="none" w:sz="0" w:space="0" w:color="auto"/>
                  </w:divBdr>
                </w:div>
              </w:divsChild>
            </w:div>
            <w:div w:id="650445930">
              <w:marLeft w:val="0"/>
              <w:marRight w:val="0"/>
              <w:marTop w:val="0"/>
              <w:marBottom w:val="0"/>
              <w:divBdr>
                <w:top w:val="none" w:sz="0" w:space="0" w:color="auto"/>
                <w:left w:val="none" w:sz="0" w:space="0" w:color="auto"/>
                <w:bottom w:val="none" w:sz="0" w:space="0" w:color="auto"/>
                <w:right w:val="none" w:sz="0" w:space="0" w:color="auto"/>
              </w:divBdr>
              <w:divsChild>
                <w:div w:id="1886985886">
                  <w:marLeft w:val="0"/>
                  <w:marRight w:val="0"/>
                  <w:marTop w:val="0"/>
                  <w:marBottom w:val="0"/>
                  <w:divBdr>
                    <w:top w:val="none" w:sz="0" w:space="0" w:color="auto"/>
                    <w:left w:val="none" w:sz="0" w:space="0" w:color="auto"/>
                    <w:bottom w:val="none" w:sz="0" w:space="0" w:color="auto"/>
                    <w:right w:val="none" w:sz="0" w:space="0" w:color="auto"/>
                  </w:divBdr>
                </w:div>
              </w:divsChild>
            </w:div>
            <w:div w:id="1781796791">
              <w:marLeft w:val="0"/>
              <w:marRight w:val="0"/>
              <w:marTop w:val="0"/>
              <w:marBottom w:val="0"/>
              <w:divBdr>
                <w:top w:val="none" w:sz="0" w:space="0" w:color="auto"/>
                <w:left w:val="none" w:sz="0" w:space="0" w:color="auto"/>
                <w:bottom w:val="none" w:sz="0" w:space="0" w:color="auto"/>
                <w:right w:val="none" w:sz="0" w:space="0" w:color="auto"/>
              </w:divBdr>
              <w:divsChild>
                <w:div w:id="1383284942">
                  <w:marLeft w:val="0"/>
                  <w:marRight w:val="0"/>
                  <w:marTop w:val="0"/>
                  <w:marBottom w:val="0"/>
                  <w:divBdr>
                    <w:top w:val="none" w:sz="0" w:space="0" w:color="auto"/>
                    <w:left w:val="none" w:sz="0" w:space="0" w:color="auto"/>
                    <w:bottom w:val="none" w:sz="0" w:space="0" w:color="auto"/>
                    <w:right w:val="none" w:sz="0" w:space="0" w:color="auto"/>
                  </w:divBdr>
                </w:div>
                <w:div w:id="971716336">
                  <w:marLeft w:val="0"/>
                  <w:marRight w:val="0"/>
                  <w:marTop w:val="0"/>
                  <w:marBottom w:val="0"/>
                  <w:divBdr>
                    <w:top w:val="none" w:sz="0" w:space="0" w:color="auto"/>
                    <w:left w:val="none" w:sz="0" w:space="0" w:color="auto"/>
                    <w:bottom w:val="none" w:sz="0" w:space="0" w:color="auto"/>
                    <w:right w:val="none" w:sz="0" w:space="0" w:color="auto"/>
                  </w:divBdr>
                </w:div>
                <w:div w:id="10776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urishclo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Larsen</dc:creator>
  <cp:keywords/>
  <dc:description/>
  <cp:lastModifiedBy>Aimee Larsen</cp:lastModifiedBy>
  <cp:revision>5</cp:revision>
  <cp:lastPrinted>2020-01-24T17:54:00Z</cp:lastPrinted>
  <dcterms:created xsi:type="dcterms:W3CDTF">2020-01-30T21:12:00Z</dcterms:created>
  <dcterms:modified xsi:type="dcterms:W3CDTF">2024-04-29T14:25:00Z</dcterms:modified>
</cp:coreProperties>
</file>