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color w:val="ff9900"/>
          <w:sz w:val="32"/>
          <w:szCs w:val="32"/>
        </w:rPr>
      </w:pPr>
      <w:bookmarkStart w:colFirst="0" w:colLast="0" w:name="_heading=h.14k2813rbxil" w:id="0"/>
      <w:bookmarkEnd w:id="0"/>
      <w:r w:rsidDel="00000000" w:rsidR="00000000" w:rsidRPr="00000000">
        <w:rPr>
          <w:rFonts w:ascii="Arial" w:cs="Arial" w:eastAsia="Arial" w:hAnsi="Arial"/>
          <w:b w:val="1"/>
          <w:color w:val="0000ff"/>
          <w:sz w:val="32"/>
          <w:szCs w:val="32"/>
          <w:rtl w:val="0"/>
        </w:rPr>
        <w:t xml:space="preserve">CAPOTRASTE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80" w:line="240" w:lineRule="auto"/>
        <w:jc w:val="center"/>
        <w:rPr>
          <w:rFonts w:ascii="Arial" w:cs="Arial" w:eastAsia="Arial" w:hAnsi="Arial"/>
          <w:b w:val="1"/>
          <w:color w:val="ff99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32"/>
          <w:szCs w:val="32"/>
          <w:rtl w:val="0"/>
        </w:rPr>
        <w:t xml:space="preserve">ROCKS OFF</w:t>
      </w:r>
    </w:p>
    <w:p w:rsidR="00000000" w:rsidDel="00000000" w:rsidP="00000000" w:rsidRDefault="00000000" w:rsidRPr="00000000" w14:paraId="00000003">
      <w:pPr>
        <w:shd w:fill="ffffff" w:val="clear"/>
        <w:spacing w:after="180" w:line="240" w:lineRule="auto"/>
        <w:jc w:val="center"/>
        <w:rPr>
          <w:rFonts w:ascii="Arial" w:cs="Arial" w:eastAsia="Arial" w:hAnsi="Arial"/>
          <w:b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rtl w:val="0"/>
        </w:rPr>
        <w:t xml:space="preserve">Rolling Stones</w:t>
      </w:r>
    </w:p>
    <w:p w:rsidR="00000000" w:rsidDel="00000000" w:rsidP="00000000" w:rsidRDefault="00000000" w:rsidRPr="00000000" w14:paraId="00000004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Oh yeah!</w:t>
      </w:r>
    </w:p>
    <w:p w:rsidR="00000000" w:rsidDel="00000000" w:rsidP="00000000" w:rsidRDefault="00000000" w:rsidRPr="00000000" w14:paraId="00000006">
      <w:pPr>
        <w:shd w:fill="ffffff" w:val="clear"/>
        <w:spacing w:after="180" w:line="240" w:lineRule="auto"/>
        <w:rPr>
          <w:rFonts w:ascii="Arial" w:cs="Arial" w:eastAsia="Arial" w:hAnsi="Arial"/>
          <w:b w:val="1"/>
          <w:color w:val="ff99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A                          B                             E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I hear you talking when I'm on the street,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A                                            B                        E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Your mouth don't move but I can hear you speak.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A5 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What's the matter with the boy?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A5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He don't come around no more,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9900"/>
          <w:sz w:val="24"/>
          <w:szCs w:val="24"/>
          <w:rtl w:val="0"/>
        </w:rPr>
        <w:t xml:space="preserve">B5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Is he checking out for sure?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                                                    A5    E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Is he gonna close the door on me?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                              B                      E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I'm always hearing voices on the street,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                               B                       E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I want to shout, but I can't hardly speak.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A5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I was making love last night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A5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To a dancer friend of mine.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B5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I can't seem to stay in step,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B5                                                                                      A5    E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'Cause she come ev'ry time that she pirouettes over me.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B5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And I only get my rocks off while I'm dreaming,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A5    E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I only get my rocks off while I'm sleeping.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                                     B                              E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I'm zipping through the days at lightning speed.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                                   B                       E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Plug in, flush out and fire the fuckin' feed.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A5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Heading for the overload,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A5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Splattered on the dirty road,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B5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Kick me like you've kicked before,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B5                                                A5  E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I can't even feel the pain no more.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B5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And I only get my rocks off while I'm dreaming, (only get them off)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                                                                 A5    E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I only get my rocks off while I'm sleeping.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F#                                                              C#m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Feel so hypnotized, can't describe the scene.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F#                                                     C#m    B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Its all mesmerized, all that inside me.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                                       B                         E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The sunshine bores the daylights out of me.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                             B                          E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Chasing shadows moonlight mystery.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A5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Headed for the overload,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A5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Splattered on the dirty road,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B5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Kick me like you've kicked before,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B5                                                A5  E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br w:type="textWrapping"/>
        <w:t xml:space="preserve">I can't even feel the pain no more.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B5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And I only get my rocks off while I'm dreaming (only get them off, get them off),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70757a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A5    E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I only get my rocks off while I'm sleeping (only get them off, get them off).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tKr+n77DEhXdpYVIZd6QhIUSQ==">CgMxLjAyDmguMTRrMjgxM3JieGlsMghoLmdqZGd4czgAciExNVFwTFAteGNiZzBzc1ZrX1N4Um1qNUpzY0NUWHVNMC0=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2022-08-29T15:23:00Z</dcterms:created>
  <dc:creator>User</dc:creator>
</cp:coreProperties>
</file>