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E1659" w14:textId="011EBB1C" w:rsidR="00930AFA" w:rsidRDefault="00CC195D" w:rsidP="00930AFA">
      <w:pPr>
        <w:rPr>
          <w:b/>
          <w:bCs/>
          <w:sz w:val="32"/>
          <w:szCs w:val="32"/>
          <w:u w:val="single"/>
        </w:rPr>
      </w:pPr>
      <w:r>
        <w:t xml:space="preserve"> </w:t>
      </w:r>
      <w:r w:rsidR="00930AFA">
        <w:rPr>
          <w:b/>
          <w:bCs/>
          <w:sz w:val="32"/>
          <w:szCs w:val="32"/>
          <w:u w:val="single"/>
        </w:rPr>
        <w:t xml:space="preserve">Lily Lake District </w:t>
      </w:r>
      <w:r w:rsidR="00131A59">
        <w:rPr>
          <w:b/>
          <w:bCs/>
          <w:sz w:val="32"/>
          <w:szCs w:val="32"/>
          <w:u w:val="single"/>
        </w:rPr>
        <w:t>202</w:t>
      </w:r>
      <w:r w:rsidR="00E127BF">
        <w:rPr>
          <w:b/>
          <w:bCs/>
          <w:sz w:val="32"/>
          <w:szCs w:val="32"/>
          <w:u w:val="single"/>
        </w:rPr>
        <w:t>5</w:t>
      </w:r>
      <w:r w:rsidR="00131A59">
        <w:rPr>
          <w:b/>
          <w:bCs/>
          <w:sz w:val="32"/>
          <w:szCs w:val="32"/>
          <w:u w:val="single"/>
        </w:rPr>
        <w:t xml:space="preserve"> </w:t>
      </w:r>
      <w:r w:rsidR="00930AFA">
        <w:rPr>
          <w:b/>
          <w:bCs/>
          <w:sz w:val="32"/>
          <w:szCs w:val="32"/>
          <w:u w:val="single"/>
        </w:rPr>
        <w:t xml:space="preserve">Annual </w:t>
      </w:r>
      <w:r w:rsidR="00131A59">
        <w:rPr>
          <w:b/>
          <w:bCs/>
          <w:sz w:val="32"/>
          <w:szCs w:val="32"/>
          <w:u w:val="single"/>
        </w:rPr>
        <w:t xml:space="preserve">Membership </w:t>
      </w:r>
      <w:r w:rsidR="00930AFA">
        <w:rPr>
          <w:b/>
          <w:bCs/>
          <w:sz w:val="32"/>
          <w:szCs w:val="32"/>
          <w:u w:val="single"/>
        </w:rPr>
        <w:t>Meeting</w:t>
      </w:r>
      <w:r w:rsidR="00C61583">
        <w:rPr>
          <w:b/>
          <w:bCs/>
          <w:sz w:val="32"/>
          <w:szCs w:val="32"/>
          <w:u w:val="single"/>
        </w:rPr>
        <w:t xml:space="preserve"> Minutes</w:t>
      </w:r>
      <w:r w:rsidR="00930AFA">
        <w:rPr>
          <w:b/>
          <w:bCs/>
          <w:sz w:val="32"/>
          <w:szCs w:val="32"/>
          <w:u w:val="single"/>
        </w:rPr>
        <w:t xml:space="preserve"> </w:t>
      </w:r>
    </w:p>
    <w:p w14:paraId="1BACE0A4" w14:textId="5AE11510" w:rsidR="00131A59" w:rsidRPr="00131A59" w:rsidRDefault="00131A59" w:rsidP="00930AFA">
      <w:r w:rsidRPr="00131A59">
        <w:t>(</w:t>
      </w:r>
      <w:r w:rsidR="00E127BF">
        <w:t xml:space="preserve">Draft until approved by membership </w:t>
      </w:r>
      <w:r w:rsidRPr="00131A59">
        <w:t xml:space="preserve">at </w:t>
      </w:r>
      <w:r w:rsidR="0040278E">
        <w:t>May 1</w:t>
      </w:r>
      <w:r w:rsidR="00E127BF">
        <w:t>6</w:t>
      </w:r>
      <w:r w:rsidR="0040278E" w:rsidRPr="0040278E">
        <w:rPr>
          <w:vertAlign w:val="superscript"/>
        </w:rPr>
        <w:t>th</w:t>
      </w:r>
      <w:r w:rsidR="0040278E">
        <w:t xml:space="preserve">, </w:t>
      </w:r>
      <w:r w:rsidRPr="00131A59">
        <w:t>202</w:t>
      </w:r>
      <w:r w:rsidR="00E127BF">
        <w:t>6</w:t>
      </w:r>
      <w:r w:rsidRPr="00131A59">
        <w:t xml:space="preserve"> Annual Meeting)</w:t>
      </w:r>
    </w:p>
    <w:p w14:paraId="04EC3119" w14:textId="77777777" w:rsidR="00930AFA" w:rsidRDefault="00930AFA" w:rsidP="00930AFA"/>
    <w:p w14:paraId="11C0BA5F" w14:textId="29436DB4" w:rsidR="00930AFA" w:rsidRDefault="00930AFA" w:rsidP="00930AFA">
      <w:r>
        <w:t>The Lily Lake District h</w:t>
      </w:r>
      <w:r w:rsidR="00C61583">
        <w:t>eld</w:t>
      </w:r>
      <w:r>
        <w:t xml:space="preserve"> its annual meeting on </w:t>
      </w:r>
      <w:r w:rsidR="00760CAF">
        <w:t xml:space="preserve">SATURDAY, May </w:t>
      </w:r>
      <w:r w:rsidR="00DF7B6F">
        <w:t>1</w:t>
      </w:r>
      <w:r w:rsidR="00E127BF">
        <w:t>7</w:t>
      </w:r>
      <w:r w:rsidRPr="0090476D">
        <w:rPr>
          <w:vertAlign w:val="superscript"/>
        </w:rPr>
        <w:t>th</w:t>
      </w:r>
      <w:r>
        <w:t>, 202</w:t>
      </w:r>
      <w:r w:rsidR="00E127BF">
        <w:t>5</w:t>
      </w:r>
      <w:r>
        <w:t>, pursuant to Wisconsin State Statute 33.20.</w:t>
      </w:r>
      <w:r w:rsidR="00131A59">
        <w:t xml:space="preserve"> </w:t>
      </w:r>
      <w:r>
        <w:t>The meeting w</w:t>
      </w:r>
      <w:r w:rsidR="00C61583">
        <w:t>as</w:t>
      </w:r>
      <w:r>
        <w:t xml:space="preserve"> held at 9:00 am on </w:t>
      </w:r>
      <w:r w:rsidR="00760CAF">
        <w:t xml:space="preserve">May </w:t>
      </w:r>
      <w:r w:rsidR="00DF7B6F">
        <w:t>1</w:t>
      </w:r>
      <w:r w:rsidR="00E127BF">
        <w:t>7</w:t>
      </w:r>
      <w:r w:rsidRPr="0090476D">
        <w:rPr>
          <w:vertAlign w:val="superscript"/>
        </w:rPr>
        <w:t>th</w:t>
      </w:r>
      <w:r>
        <w:t xml:space="preserve">, </w:t>
      </w:r>
      <w:r w:rsidR="004B26D7">
        <w:t>202</w:t>
      </w:r>
      <w:r w:rsidR="00E127BF">
        <w:t>5</w:t>
      </w:r>
      <w:r w:rsidR="004B26D7">
        <w:t>,</w:t>
      </w:r>
      <w:r>
        <w:t xml:space="preserve"> at the Nashville Community Center, 1038 County Hwy Q, Pickerel WI. 54465.  </w:t>
      </w:r>
    </w:p>
    <w:p w14:paraId="596C9091" w14:textId="77777777" w:rsidR="00930AFA" w:rsidRDefault="00930AFA" w:rsidP="00930AFA"/>
    <w:p w14:paraId="34F2E304" w14:textId="6A37A8FF" w:rsidR="00930AFA" w:rsidRDefault="00A35E60" w:rsidP="00A35E60">
      <w:r>
        <w:t xml:space="preserve">1.   </w:t>
      </w:r>
      <w:r w:rsidR="006831B5">
        <w:t xml:space="preserve">Meeting was called to order by </w:t>
      </w:r>
      <w:r w:rsidR="00131A59">
        <w:t>Chairperson</w:t>
      </w:r>
      <w:r w:rsidR="006831B5">
        <w:t xml:space="preserve"> Cal Schmidt at 9:0</w:t>
      </w:r>
      <w:r w:rsidR="00E127BF">
        <w:t>6</w:t>
      </w:r>
      <w:r w:rsidR="006831B5">
        <w:t xml:space="preserve"> am. </w:t>
      </w:r>
      <w:r w:rsidR="00E127BF">
        <w:t xml:space="preserve">Chairperson Cal Schmidt led the members in Pledge of Allegiance. </w:t>
      </w:r>
      <w:r w:rsidR="006831B5">
        <w:t xml:space="preserve">Introduction of officers, </w:t>
      </w:r>
      <w:r w:rsidR="00E127BF">
        <w:t xml:space="preserve">Chairperson - Cal Schmidt, </w:t>
      </w:r>
      <w:r w:rsidR="006831B5">
        <w:t>Treasurer</w:t>
      </w:r>
      <w:r w:rsidR="00131A59">
        <w:t xml:space="preserve"> -</w:t>
      </w:r>
      <w:r w:rsidR="006831B5">
        <w:t xml:space="preserve"> Jeff La</w:t>
      </w:r>
      <w:r w:rsidR="007E02C8">
        <w:t>u</w:t>
      </w:r>
      <w:r w:rsidR="006831B5">
        <w:t>ritzen, Secretary</w:t>
      </w:r>
      <w:r w:rsidR="00131A59">
        <w:t xml:space="preserve"> -</w:t>
      </w:r>
      <w:r w:rsidR="006831B5">
        <w:t xml:space="preserve"> Dan Verbeten</w:t>
      </w:r>
      <w:r w:rsidR="00900E24">
        <w:t>.</w:t>
      </w:r>
      <w:r w:rsidR="006831B5">
        <w:t xml:space="preserve"> </w:t>
      </w:r>
      <w:r w:rsidR="00F968DF">
        <w:t xml:space="preserve">Noted that </w:t>
      </w:r>
      <w:r w:rsidR="00E127BF">
        <w:t>Nashville Town Chair Mary Torgerson will replac</w:t>
      </w:r>
      <w:r w:rsidR="00F968DF">
        <w:t>e</w:t>
      </w:r>
      <w:r w:rsidR="00E127BF">
        <w:t xml:space="preserve"> </w:t>
      </w:r>
      <w:r w:rsidR="00F968DF">
        <w:t>ex-</w:t>
      </w:r>
      <w:r w:rsidR="006831B5">
        <w:t xml:space="preserve">Town Supervisor Ken Waldvogel </w:t>
      </w:r>
      <w:r w:rsidR="00E127BF">
        <w:t>as town representative. No Forest</w:t>
      </w:r>
      <w:r w:rsidR="006831B5">
        <w:t xml:space="preserve"> County Representati</w:t>
      </w:r>
      <w:r w:rsidR="00F968DF">
        <w:t>on</w:t>
      </w:r>
      <w:r w:rsidR="00E127BF">
        <w:t xml:space="preserve"> </w:t>
      </w:r>
      <w:r w:rsidR="00BA7163">
        <w:t>with</w:t>
      </w:r>
      <w:r w:rsidR="00E127BF">
        <w:t xml:space="preserve"> county seat</w:t>
      </w:r>
      <w:r w:rsidR="00F968DF">
        <w:t xml:space="preserve"> </w:t>
      </w:r>
      <w:r w:rsidR="00BA7163">
        <w:t xml:space="preserve">vacant </w:t>
      </w:r>
      <w:r w:rsidR="00F968DF">
        <w:t>at this time</w:t>
      </w:r>
      <w:r w:rsidR="00E127BF">
        <w:t>.</w:t>
      </w:r>
      <w:r w:rsidR="00D23E68">
        <w:t xml:space="preserve"> </w:t>
      </w:r>
      <w:r w:rsidR="00131A59">
        <w:t xml:space="preserve"> </w:t>
      </w:r>
      <w:r w:rsidR="00D77AC6">
        <w:t>4</w:t>
      </w:r>
      <w:r w:rsidR="004A202A">
        <w:t>8</w:t>
      </w:r>
      <w:r w:rsidR="001A755E">
        <w:t xml:space="preserve"> </w:t>
      </w:r>
      <w:r w:rsidR="00D23E68">
        <w:t xml:space="preserve">Lake District members </w:t>
      </w:r>
      <w:r w:rsidR="00131A59">
        <w:t>signed</w:t>
      </w:r>
      <w:r w:rsidR="00D23E68">
        <w:t xml:space="preserve"> </w:t>
      </w:r>
      <w:r w:rsidR="001A755E">
        <w:t>in</w:t>
      </w:r>
      <w:r w:rsidR="00D23E68">
        <w:t>.</w:t>
      </w:r>
    </w:p>
    <w:p w14:paraId="6A8EAA57" w14:textId="77777777" w:rsidR="00A35E60" w:rsidRDefault="00A35E60" w:rsidP="00A35E60"/>
    <w:p w14:paraId="43D081CD" w14:textId="623A89AD" w:rsidR="00D77AC6" w:rsidRDefault="00D77AC6" w:rsidP="00930AFA">
      <w:pPr>
        <w:spacing w:line="276" w:lineRule="auto"/>
      </w:pPr>
      <w:r>
        <w:t>2</w:t>
      </w:r>
      <w:r w:rsidR="004A202A">
        <w:t>a</w:t>
      </w:r>
      <w:r>
        <w:t xml:space="preserve">. The </w:t>
      </w:r>
      <w:r w:rsidR="004A202A">
        <w:t xml:space="preserve">LLD </w:t>
      </w:r>
      <w:r>
        <w:t xml:space="preserve">Annual Meeting </w:t>
      </w:r>
      <w:r w:rsidR="004A202A">
        <w:t xml:space="preserve">was properly noticed in compliance with the Open Meeting Law. Meeting notice with Agenda and Budget mailed to all LLD property owns with </w:t>
      </w:r>
      <w:r w:rsidR="00BA7163">
        <w:t>meeting n</w:t>
      </w:r>
      <w:r w:rsidR="004A202A">
        <w:t>otice posted in three approved locations plus LLD website and Facebook page.</w:t>
      </w:r>
    </w:p>
    <w:p w14:paraId="52305872" w14:textId="77777777" w:rsidR="00D77AC6" w:rsidRDefault="00D77AC6" w:rsidP="00930AFA">
      <w:pPr>
        <w:spacing w:line="276" w:lineRule="auto"/>
      </w:pPr>
    </w:p>
    <w:p w14:paraId="063658C6" w14:textId="15B2A36E" w:rsidR="00A35E60" w:rsidRDefault="004A202A" w:rsidP="00930AFA">
      <w:pPr>
        <w:spacing w:line="276" w:lineRule="auto"/>
      </w:pPr>
      <w:r>
        <w:t>2b</w:t>
      </w:r>
      <w:r w:rsidR="00930AFA">
        <w:t xml:space="preserve">.   </w:t>
      </w:r>
      <w:r>
        <w:t xml:space="preserve">Agenda was approved with change </w:t>
      </w:r>
      <w:r w:rsidR="00BA7163">
        <w:t xml:space="preserve">of 4a </w:t>
      </w:r>
      <w:r>
        <w:t xml:space="preserve">noted to replace Dave Maes with Mary Torgerson as Nashville Town representative. </w:t>
      </w:r>
      <w:r w:rsidR="006831B5">
        <w:t>Motion made to a</w:t>
      </w:r>
      <w:r w:rsidR="00930AFA">
        <w:t xml:space="preserve">pprove </w:t>
      </w:r>
      <w:r>
        <w:t>agenda by Mike Henderson and second by Rod Duesing. All approved.</w:t>
      </w:r>
      <w:r w:rsidR="00930AFA">
        <w:t xml:space="preserve"> </w:t>
      </w:r>
    </w:p>
    <w:p w14:paraId="37DAF4E1" w14:textId="77777777" w:rsidR="00131A59" w:rsidRDefault="00930AFA" w:rsidP="00930AFA">
      <w:pPr>
        <w:spacing w:line="276" w:lineRule="auto"/>
      </w:pPr>
      <w:r>
        <w:t xml:space="preserve"> </w:t>
      </w:r>
    </w:p>
    <w:p w14:paraId="30E3D40A" w14:textId="1B75A8A1" w:rsidR="004A202A" w:rsidRDefault="004A202A" w:rsidP="00131A59">
      <w:pPr>
        <w:rPr>
          <w:rFonts w:eastAsia="Times New Roman" w:cs="Times New Roman"/>
        </w:rPr>
      </w:pPr>
      <w:r>
        <w:rPr>
          <w:rFonts w:eastAsia="Times New Roman" w:cs="Times New Roman"/>
        </w:rPr>
        <w:t>2c</w:t>
      </w:r>
      <w:r w:rsidR="00131A59" w:rsidRPr="00131A59">
        <w:rPr>
          <w:rFonts w:eastAsia="Times New Roman" w:cs="Times New Roman"/>
        </w:rPr>
        <w:t>.</w:t>
      </w:r>
      <w:r>
        <w:rPr>
          <w:rFonts w:eastAsia="Times New Roman" w:cs="Times New Roman"/>
        </w:rPr>
        <w:t xml:space="preserve"> Motion was made by Noel Feil to approve Annual Meeting Minutes from 2024 meeting. Bonnie Verbeten second, all approved.</w:t>
      </w:r>
    </w:p>
    <w:p w14:paraId="509517C9" w14:textId="77777777" w:rsidR="004A202A" w:rsidRDefault="004A202A" w:rsidP="00131A59">
      <w:pPr>
        <w:rPr>
          <w:rFonts w:eastAsia="Times New Roman" w:cs="Times New Roman"/>
        </w:rPr>
      </w:pPr>
    </w:p>
    <w:p w14:paraId="3952BD2D" w14:textId="72AF237D" w:rsidR="00B84189" w:rsidRDefault="00131A59" w:rsidP="00131A59">
      <w:pPr>
        <w:rPr>
          <w:rFonts w:eastAsia="Times New Roman" w:cs="Times New Roman"/>
          <w:color w:val="FF0000"/>
        </w:rPr>
      </w:pPr>
      <w:r w:rsidRPr="00131A59">
        <w:rPr>
          <w:rFonts w:eastAsia="Times New Roman" w:cs="Times New Roman"/>
        </w:rPr>
        <w:t xml:space="preserve"> </w:t>
      </w:r>
      <w:r w:rsidR="004A202A">
        <w:rPr>
          <w:rFonts w:eastAsia="Times New Roman" w:cs="Times New Roman"/>
        </w:rPr>
        <w:t>3.</w:t>
      </w:r>
      <w:r w:rsidRPr="00131A59">
        <w:rPr>
          <w:rFonts w:eastAsia="Times New Roman" w:cs="Times New Roman"/>
        </w:rPr>
        <w:t xml:space="preserve"> Lily Lake District </w:t>
      </w:r>
      <w:r w:rsidR="004A202A">
        <w:rPr>
          <w:rFonts w:eastAsia="Times New Roman" w:cs="Times New Roman"/>
        </w:rPr>
        <w:t>Secretary</w:t>
      </w:r>
      <w:r w:rsidRPr="00131A59">
        <w:rPr>
          <w:rFonts w:eastAsia="Times New Roman" w:cs="Times New Roman"/>
        </w:rPr>
        <w:t xml:space="preserve"> position up for election.  The board nominated </w:t>
      </w:r>
      <w:r w:rsidR="008B2338">
        <w:rPr>
          <w:rFonts w:eastAsia="Times New Roman" w:cs="Times New Roman"/>
        </w:rPr>
        <w:t xml:space="preserve">current Secretary </w:t>
      </w:r>
      <w:r w:rsidR="004A202A">
        <w:rPr>
          <w:rFonts w:eastAsia="Times New Roman" w:cs="Times New Roman"/>
        </w:rPr>
        <w:t>Dan Verbeten</w:t>
      </w:r>
      <w:r w:rsidRPr="00131A59">
        <w:rPr>
          <w:rFonts w:eastAsia="Times New Roman" w:cs="Times New Roman"/>
        </w:rPr>
        <w:t xml:space="preserve"> for the open position. </w:t>
      </w:r>
      <w:r w:rsidR="00D77AC6">
        <w:rPr>
          <w:rFonts w:eastAsia="Times New Roman" w:cs="Times New Roman"/>
        </w:rPr>
        <w:t>Chair</w:t>
      </w:r>
      <w:r w:rsidR="004A202A">
        <w:rPr>
          <w:rFonts w:eastAsia="Times New Roman" w:cs="Times New Roman"/>
        </w:rPr>
        <w:t>person Cal Schmidt</w:t>
      </w:r>
      <w:r w:rsidRPr="00131A59">
        <w:rPr>
          <w:rFonts w:eastAsia="Times New Roman" w:cs="Times New Roman"/>
        </w:rPr>
        <w:t xml:space="preserve"> asked three times for other nominees for the position and no other members were nominated.  </w:t>
      </w:r>
      <w:r w:rsidR="00D77AC6">
        <w:rPr>
          <w:rFonts w:eastAsia="Times New Roman" w:cs="Times New Roman"/>
        </w:rPr>
        <w:t>A motion was made by</w:t>
      </w:r>
      <w:r w:rsidRPr="00131A59">
        <w:rPr>
          <w:rFonts w:eastAsia="Times New Roman" w:cs="Times New Roman"/>
        </w:rPr>
        <w:t xml:space="preserve"> </w:t>
      </w:r>
      <w:r w:rsidR="008B2338">
        <w:rPr>
          <w:rFonts w:eastAsia="Times New Roman" w:cs="Times New Roman"/>
        </w:rPr>
        <w:t>Mike Henderson</w:t>
      </w:r>
      <w:r w:rsidRPr="00131A59">
        <w:rPr>
          <w:rFonts w:eastAsia="Times New Roman" w:cs="Times New Roman"/>
        </w:rPr>
        <w:t xml:space="preserve"> to </w:t>
      </w:r>
      <w:r w:rsidR="00D77AC6">
        <w:rPr>
          <w:rFonts w:eastAsia="Times New Roman" w:cs="Times New Roman"/>
        </w:rPr>
        <w:t>re-</w:t>
      </w:r>
      <w:r w:rsidRPr="00131A59">
        <w:rPr>
          <w:rFonts w:eastAsia="Times New Roman" w:cs="Times New Roman"/>
        </w:rPr>
        <w:t xml:space="preserve">elect </w:t>
      </w:r>
      <w:r w:rsidR="008B2338">
        <w:rPr>
          <w:rFonts w:eastAsia="Times New Roman" w:cs="Times New Roman"/>
        </w:rPr>
        <w:t>Dan Verbeten</w:t>
      </w:r>
      <w:r w:rsidRPr="00131A59">
        <w:rPr>
          <w:rFonts w:eastAsia="Times New Roman" w:cs="Times New Roman"/>
        </w:rPr>
        <w:t xml:space="preserve"> as </w:t>
      </w:r>
      <w:r w:rsidR="008B2338">
        <w:rPr>
          <w:rFonts w:eastAsia="Times New Roman" w:cs="Times New Roman"/>
        </w:rPr>
        <w:t>Secretary</w:t>
      </w:r>
      <w:r w:rsidRPr="00131A59">
        <w:rPr>
          <w:rFonts w:eastAsia="Times New Roman" w:cs="Times New Roman"/>
        </w:rPr>
        <w:t xml:space="preserve"> and </w:t>
      </w:r>
      <w:r w:rsidR="008B2338">
        <w:rPr>
          <w:rFonts w:eastAsia="Times New Roman" w:cs="Times New Roman"/>
        </w:rPr>
        <w:t>Rod Duesing second.</w:t>
      </w:r>
      <w:r w:rsidRPr="00131A59">
        <w:rPr>
          <w:rFonts w:eastAsia="Times New Roman" w:cs="Times New Roman"/>
        </w:rPr>
        <w:t xml:space="preserve"> </w:t>
      </w:r>
      <w:r w:rsidR="00D77AC6">
        <w:rPr>
          <w:rFonts w:eastAsia="Times New Roman" w:cs="Times New Roman"/>
        </w:rPr>
        <w:t>All</w:t>
      </w:r>
      <w:r w:rsidRPr="00131A59">
        <w:rPr>
          <w:rFonts w:eastAsia="Times New Roman" w:cs="Times New Roman"/>
        </w:rPr>
        <w:t xml:space="preserve"> approved. </w:t>
      </w:r>
      <w:r w:rsidR="008B2338">
        <w:rPr>
          <w:rFonts w:eastAsia="Times New Roman" w:cs="Times New Roman"/>
        </w:rPr>
        <w:t xml:space="preserve">Chair Cal Schmidt requested a voice vote </w:t>
      </w:r>
      <w:r w:rsidR="00E416C6">
        <w:rPr>
          <w:rFonts w:eastAsia="Times New Roman" w:cs="Times New Roman"/>
        </w:rPr>
        <w:t xml:space="preserve">in lieu of ballots </w:t>
      </w:r>
      <w:r w:rsidR="008B2338">
        <w:rPr>
          <w:rFonts w:eastAsia="Times New Roman" w:cs="Times New Roman"/>
        </w:rPr>
        <w:t>and Kathy Duesing made the motion and Sharon Van Dera second. All approved.</w:t>
      </w:r>
    </w:p>
    <w:p w14:paraId="1CC0303F" w14:textId="77777777" w:rsidR="00B84189" w:rsidRPr="00B84189" w:rsidRDefault="00B84189" w:rsidP="00131A59">
      <w:pPr>
        <w:rPr>
          <w:rFonts w:eastAsia="Times New Roman" w:cs="Times New Roman"/>
          <w:color w:val="FF0000"/>
        </w:rPr>
      </w:pPr>
    </w:p>
    <w:p w14:paraId="11DA0195" w14:textId="2EE913A4" w:rsidR="00131A59" w:rsidRPr="00131A59" w:rsidRDefault="008B2338" w:rsidP="00131A59">
      <w:pPr>
        <w:rPr>
          <w:rFonts w:eastAsia="Times New Roman" w:cs="Times New Roman"/>
        </w:rPr>
      </w:pPr>
      <w:r>
        <w:rPr>
          <w:rFonts w:eastAsia="Times New Roman" w:cs="Times New Roman"/>
        </w:rPr>
        <w:t>4</w:t>
      </w:r>
      <w:r w:rsidR="00D77AC6">
        <w:rPr>
          <w:rFonts w:eastAsia="Times New Roman" w:cs="Times New Roman"/>
        </w:rPr>
        <w:t>.</w:t>
      </w:r>
      <w:r w:rsidR="00131A59" w:rsidRPr="00131A59">
        <w:rPr>
          <w:rFonts w:eastAsia="Times New Roman" w:cs="Times New Roman"/>
        </w:rPr>
        <w:t xml:space="preserve"> </w:t>
      </w:r>
      <w:r>
        <w:rPr>
          <w:rFonts w:eastAsia="Times New Roman" w:cs="Times New Roman"/>
        </w:rPr>
        <w:t xml:space="preserve">The </w:t>
      </w:r>
      <w:r w:rsidR="00E416C6">
        <w:rPr>
          <w:rFonts w:eastAsia="Times New Roman" w:cs="Times New Roman"/>
        </w:rPr>
        <w:t xml:space="preserve">Lily Lake District </w:t>
      </w:r>
      <w:r>
        <w:rPr>
          <w:rFonts w:eastAsia="Times New Roman" w:cs="Times New Roman"/>
        </w:rPr>
        <w:t>board appointed Nashville Town Chair Mary Torgerson as the town representative</w:t>
      </w:r>
      <w:r w:rsidR="00E416C6">
        <w:rPr>
          <w:rFonts w:eastAsia="Times New Roman" w:cs="Times New Roman"/>
        </w:rPr>
        <w:t>.</w:t>
      </w:r>
      <w:r>
        <w:rPr>
          <w:rFonts w:eastAsia="Times New Roman" w:cs="Times New Roman"/>
        </w:rPr>
        <w:t xml:space="preserve"> No county representation was added after Steve Kircher retired.</w:t>
      </w:r>
      <w:r w:rsidR="00131A59" w:rsidRPr="00131A59">
        <w:rPr>
          <w:rFonts w:eastAsia="Times New Roman" w:cs="Times New Roman"/>
        </w:rPr>
        <w:t xml:space="preserve"> </w:t>
      </w:r>
    </w:p>
    <w:p w14:paraId="2C7798D3" w14:textId="600A889D" w:rsidR="00131A59" w:rsidRPr="00131A59" w:rsidRDefault="00930AFA" w:rsidP="00131A59">
      <w:pPr>
        <w:spacing w:line="276" w:lineRule="auto"/>
        <w:rPr>
          <w:rFonts w:eastAsia="Times New Roman" w:cs="Times New Roman"/>
        </w:rPr>
      </w:pPr>
      <w:r>
        <w:t xml:space="preserve"> </w:t>
      </w:r>
    </w:p>
    <w:p w14:paraId="0230F8D1" w14:textId="4AF89B02" w:rsidR="00131A59" w:rsidRPr="00131A59" w:rsidRDefault="006928E7" w:rsidP="00131A59">
      <w:pPr>
        <w:rPr>
          <w:rFonts w:eastAsia="Times New Roman" w:cs="Times New Roman"/>
        </w:rPr>
      </w:pPr>
      <w:r>
        <w:rPr>
          <w:rFonts w:eastAsia="Times New Roman" w:cs="Times New Roman"/>
        </w:rPr>
        <w:t>5.</w:t>
      </w:r>
      <w:r w:rsidR="00131A59" w:rsidRPr="00131A59">
        <w:rPr>
          <w:rFonts w:eastAsia="Times New Roman" w:cs="Times New Roman"/>
        </w:rPr>
        <w:t xml:space="preserve"> Chairperson</w:t>
      </w:r>
      <w:r w:rsidR="00B15409">
        <w:rPr>
          <w:rFonts w:eastAsia="Times New Roman" w:cs="Times New Roman"/>
        </w:rPr>
        <w:t xml:space="preserve"> </w:t>
      </w:r>
      <w:r>
        <w:rPr>
          <w:rFonts w:eastAsia="Times New Roman" w:cs="Times New Roman"/>
        </w:rPr>
        <w:t>Cal Schmidt provided an overview of current status and activities of Dam Replacement project and update on Lily Lake District.</w:t>
      </w:r>
    </w:p>
    <w:p w14:paraId="2BC615E9" w14:textId="77777777" w:rsidR="00131A59" w:rsidRPr="00131A59" w:rsidRDefault="00131A59" w:rsidP="00131A59">
      <w:pPr>
        <w:rPr>
          <w:rFonts w:eastAsia="Times New Roman" w:cs="Times New Roman"/>
        </w:rPr>
      </w:pPr>
      <w:r w:rsidRPr="00131A59">
        <w:rPr>
          <w:rFonts w:eastAsia="Times New Roman" w:cs="Times New Roman"/>
        </w:rPr>
        <w:t xml:space="preserve"> </w:t>
      </w:r>
    </w:p>
    <w:p w14:paraId="6317FBED" w14:textId="77777777" w:rsidR="00173364" w:rsidRDefault="005275E8" w:rsidP="00131A59">
      <w:pPr>
        <w:rPr>
          <w:rFonts w:eastAsia="Times New Roman" w:cs="Times New Roman"/>
        </w:rPr>
      </w:pPr>
      <w:r>
        <w:rPr>
          <w:rFonts w:eastAsia="Times New Roman" w:cs="Times New Roman"/>
        </w:rPr>
        <w:t>6</w:t>
      </w:r>
      <w:r w:rsidR="00B15409">
        <w:rPr>
          <w:rFonts w:eastAsia="Times New Roman" w:cs="Times New Roman"/>
        </w:rPr>
        <w:t>.</w:t>
      </w:r>
      <w:r w:rsidR="00131A59" w:rsidRPr="00131A59">
        <w:rPr>
          <w:rFonts w:eastAsia="Times New Roman" w:cs="Times New Roman"/>
        </w:rPr>
        <w:t xml:space="preserve"> </w:t>
      </w:r>
      <w:r>
        <w:rPr>
          <w:rFonts w:eastAsia="Times New Roman" w:cs="Times New Roman"/>
        </w:rPr>
        <w:t xml:space="preserve">Jeff Lauritzen provided the </w:t>
      </w:r>
      <w:r w:rsidR="00131A59" w:rsidRPr="00131A59">
        <w:rPr>
          <w:rFonts w:eastAsia="Times New Roman" w:cs="Times New Roman"/>
        </w:rPr>
        <w:t>Treasurers Report. The 202</w:t>
      </w:r>
      <w:r w:rsidR="00173364">
        <w:rPr>
          <w:rFonts w:eastAsia="Times New Roman" w:cs="Times New Roman"/>
        </w:rPr>
        <w:t>4</w:t>
      </w:r>
      <w:r w:rsidR="00131A59" w:rsidRPr="00131A59">
        <w:rPr>
          <w:rFonts w:eastAsia="Times New Roman" w:cs="Times New Roman"/>
        </w:rPr>
        <w:t>/202</w:t>
      </w:r>
      <w:r w:rsidR="00173364">
        <w:rPr>
          <w:rFonts w:eastAsia="Times New Roman" w:cs="Times New Roman"/>
        </w:rPr>
        <w:t>5</w:t>
      </w:r>
      <w:r w:rsidR="00131A59" w:rsidRPr="00131A59">
        <w:rPr>
          <w:rFonts w:eastAsia="Times New Roman" w:cs="Times New Roman"/>
        </w:rPr>
        <w:t xml:space="preserve"> Budget report was </w:t>
      </w:r>
      <w:r w:rsidR="004B26D7" w:rsidRPr="00131A59">
        <w:rPr>
          <w:rFonts w:eastAsia="Times New Roman" w:cs="Times New Roman"/>
        </w:rPr>
        <w:t>presented,</w:t>
      </w:r>
      <w:r w:rsidR="00131A59" w:rsidRPr="00131A59">
        <w:rPr>
          <w:rFonts w:eastAsia="Times New Roman" w:cs="Times New Roman"/>
        </w:rPr>
        <w:t xml:space="preserve"> and expenses explained by Jeff Lauritzen. </w:t>
      </w:r>
    </w:p>
    <w:p w14:paraId="320B0C11" w14:textId="77777777" w:rsidR="00173364" w:rsidRDefault="00173364" w:rsidP="00131A59">
      <w:pPr>
        <w:rPr>
          <w:rFonts w:eastAsia="Times New Roman" w:cs="Times New Roman"/>
        </w:rPr>
      </w:pPr>
    </w:p>
    <w:p w14:paraId="69435706" w14:textId="3037B5D4" w:rsidR="00131A59" w:rsidRDefault="00173364" w:rsidP="00131A59">
      <w:pPr>
        <w:rPr>
          <w:rFonts w:eastAsia="Times New Roman" w:cs="Times New Roman"/>
        </w:rPr>
      </w:pPr>
      <w:r>
        <w:rPr>
          <w:rFonts w:eastAsia="Times New Roman" w:cs="Times New Roman"/>
        </w:rPr>
        <w:lastRenderedPageBreak/>
        <w:t>7. Cecilia Johnson performed and verified the Annual Audit. Motion made to approve report by Noel Feil and second by Lori Auxier, all approved.</w:t>
      </w:r>
    </w:p>
    <w:p w14:paraId="0BC8DD4C" w14:textId="77777777" w:rsidR="00173364" w:rsidRDefault="00173364" w:rsidP="00131A59">
      <w:pPr>
        <w:rPr>
          <w:rFonts w:eastAsia="Times New Roman" w:cs="Times New Roman"/>
        </w:rPr>
      </w:pPr>
    </w:p>
    <w:p w14:paraId="077451A3" w14:textId="3D9668FD" w:rsidR="00173364" w:rsidRDefault="00173364" w:rsidP="00131A59">
      <w:pPr>
        <w:rPr>
          <w:rFonts w:eastAsia="Times New Roman" w:cs="Times New Roman"/>
        </w:rPr>
      </w:pPr>
      <w:r>
        <w:rPr>
          <w:rFonts w:eastAsia="Times New Roman" w:cs="Times New Roman"/>
        </w:rPr>
        <w:t>8. Dan Verbeten provided an update on progress with the Lily Lake Dam Project. Also requested members to submit email addresses for updates and notices. Lily Lake District website is up and running.</w:t>
      </w:r>
    </w:p>
    <w:p w14:paraId="02ED9C1E" w14:textId="77777777" w:rsidR="00173364" w:rsidRDefault="00173364" w:rsidP="00131A59">
      <w:pPr>
        <w:rPr>
          <w:rFonts w:eastAsia="Times New Roman" w:cs="Times New Roman"/>
        </w:rPr>
      </w:pPr>
    </w:p>
    <w:p w14:paraId="18DE2D6F" w14:textId="2916CEC9" w:rsidR="00173364" w:rsidRDefault="00173364" w:rsidP="00131A59">
      <w:pPr>
        <w:rPr>
          <w:rFonts w:eastAsia="Times New Roman" w:cs="Times New Roman"/>
        </w:rPr>
      </w:pPr>
      <w:r>
        <w:rPr>
          <w:rFonts w:eastAsia="Times New Roman" w:cs="Times New Roman"/>
        </w:rPr>
        <w:t>Town Chair Mary Torgerson provided an update on possible funding assistance the Lily Lake Dam reconstruction project.</w:t>
      </w:r>
    </w:p>
    <w:p w14:paraId="23899743" w14:textId="77777777" w:rsidR="00173364" w:rsidRDefault="00173364" w:rsidP="00131A59">
      <w:pPr>
        <w:rPr>
          <w:rFonts w:eastAsia="Times New Roman" w:cs="Times New Roman"/>
        </w:rPr>
      </w:pPr>
    </w:p>
    <w:p w14:paraId="7F4BEC6A" w14:textId="77777777" w:rsidR="00173364" w:rsidRDefault="00173364" w:rsidP="00131A59">
      <w:pPr>
        <w:rPr>
          <w:rFonts w:eastAsia="Times New Roman" w:cs="Times New Roman"/>
        </w:rPr>
      </w:pPr>
      <w:r>
        <w:rPr>
          <w:rFonts w:eastAsia="Times New Roman" w:cs="Times New Roman"/>
        </w:rPr>
        <w:t>Eric Feil presented the water quality report and thanked Mike and Sue Henderson for their assistance in the process.</w:t>
      </w:r>
    </w:p>
    <w:p w14:paraId="50A04E29" w14:textId="77777777" w:rsidR="00173364" w:rsidRDefault="00173364" w:rsidP="00131A59">
      <w:pPr>
        <w:rPr>
          <w:rFonts w:eastAsia="Times New Roman" w:cs="Times New Roman"/>
        </w:rPr>
      </w:pPr>
    </w:p>
    <w:p w14:paraId="49ED3A6D" w14:textId="77777777" w:rsidR="000773F3" w:rsidRDefault="00173364" w:rsidP="00131A59">
      <w:pPr>
        <w:rPr>
          <w:rFonts w:eastAsia="Times New Roman" w:cs="Times New Roman"/>
        </w:rPr>
      </w:pPr>
      <w:r>
        <w:rPr>
          <w:rFonts w:eastAsia="Times New Roman" w:cs="Times New Roman"/>
        </w:rPr>
        <w:t xml:space="preserve">Cal Schmidt presented the </w:t>
      </w:r>
      <w:r w:rsidR="000773F3">
        <w:rPr>
          <w:rFonts w:eastAsia="Times New Roman" w:cs="Times New Roman"/>
        </w:rPr>
        <w:t>habitat and spearing report.</w:t>
      </w:r>
    </w:p>
    <w:p w14:paraId="40F99E03" w14:textId="77777777" w:rsidR="000773F3" w:rsidRDefault="000773F3" w:rsidP="00131A59">
      <w:pPr>
        <w:rPr>
          <w:rFonts w:eastAsia="Times New Roman" w:cs="Times New Roman"/>
        </w:rPr>
      </w:pPr>
    </w:p>
    <w:p w14:paraId="7B7A7AFC" w14:textId="76D379CC" w:rsidR="00131A59" w:rsidRPr="006B0D61" w:rsidRDefault="000773F3" w:rsidP="00131A59">
      <w:pPr>
        <w:rPr>
          <w:rFonts w:eastAsia="Times New Roman" w:cs="Times New Roman"/>
          <w:color w:val="FF0000"/>
        </w:rPr>
      </w:pPr>
      <w:r>
        <w:rPr>
          <w:rFonts w:eastAsia="Times New Roman" w:cs="Times New Roman"/>
        </w:rPr>
        <w:t xml:space="preserve">9. </w:t>
      </w:r>
      <w:r w:rsidR="006B0D61" w:rsidRPr="00B84189">
        <w:rPr>
          <w:rFonts w:eastAsia="Times New Roman" w:cs="Times New Roman"/>
        </w:rPr>
        <w:t>Proposed 202</w:t>
      </w:r>
      <w:r>
        <w:rPr>
          <w:rFonts w:eastAsia="Times New Roman" w:cs="Times New Roman"/>
        </w:rPr>
        <w:t>5</w:t>
      </w:r>
      <w:r w:rsidR="006B0D61" w:rsidRPr="00B84189">
        <w:rPr>
          <w:rFonts w:eastAsia="Times New Roman" w:cs="Times New Roman"/>
        </w:rPr>
        <w:t>/202</w:t>
      </w:r>
      <w:r>
        <w:rPr>
          <w:rFonts w:eastAsia="Times New Roman" w:cs="Times New Roman"/>
        </w:rPr>
        <w:t>6</w:t>
      </w:r>
      <w:r w:rsidR="006B0D61" w:rsidRPr="00B84189">
        <w:rPr>
          <w:rFonts w:eastAsia="Times New Roman" w:cs="Times New Roman"/>
        </w:rPr>
        <w:t xml:space="preserve"> budget was presented by Jeff Lauritzen.</w:t>
      </w:r>
    </w:p>
    <w:p w14:paraId="24CD09D7" w14:textId="77777777" w:rsidR="00131A59" w:rsidRPr="00131A59" w:rsidRDefault="00131A59" w:rsidP="00131A59">
      <w:pPr>
        <w:rPr>
          <w:rFonts w:eastAsia="Times New Roman" w:cs="Times New Roman"/>
        </w:rPr>
      </w:pPr>
    </w:p>
    <w:p w14:paraId="54BE3E6F" w14:textId="7A87E81E" w:rsidR="00131A59" w:rsidRDefault="00131A59" w:rsidP="00AE7C71">
      <w:pPr>
        <w:rPr>
          <w:rFonts w:eastAsia="Times New Roman" w:cs="Times New Roman"/>
        </w:rPr>
      </w:pPr>
      <w:r w:rsidRPr="00131A59">
        <w:rPr>
          <w:rFonts w:eastAsia="Times New Roman" w:cs="Times New Roman"/>
        </w:rPr>
        <w:t>1</w:t>
      </w:r>
      <w:r w:rsidR="000773F3">
        <w:rPr>
          <w:rFonts w:eastAsia="Times New Roman" w:cs="Times New Roman"/>
        </w:rPr>
        <w:t>0</w:t>
      </w:r>
      <w:r w:rsidRPr="00131A59">
        <w:rPr>
          <w:rFonts w:eastAsia="Times New Roman" w:cs="Times New Roman"/>
        </w:rPr>
        <w:t>.</w:t>
      </w:r>
      <w:r w:rsidR="006B0D61">
        <w:rPr>
          <w:rFonts w:eastAsia="Times New Roman" w:cs="Times New Roman"/>
        </w:rPr>
        <w:t xml:space="preserve"> </w:t>
      </w:r>
      <w:r w:rsidR="009264A7">
        <w:rPr>
          <w:rFonts w:eastAsia="Times New Roman" w:cs="Times New Roman"/>
        </w:rPr>
        <w:t xml:space="preserve"> As part of the proposed budget,</w:t>
      </w:r>
      <w:r w:rsidRPr="00131A59">
        <w:rPr>
          <w:rFonts w:eastAsia="Times New Roman" w:cs="Times New Roman"/>
        </w:rPr>
        <w:t xml:space="preserve"> </w:t>
      </w:r>
      <w:r w:rsidR="00801E2F">
        <w:rPr>
          <w:rFonts w:eastAsia="Times New Roman" w:cs="Times New Roman"/>
        </w:rPr>
        <w:t xml:space="preserve">Jeff Lauritzen </w:t>
      </w:r>
      <w:r w:rsidR="006B0D61" w:rsidRPr="009264A7">
        <w:rPr>
          <w:rFonts w:eastAsia="Times New Roman" w:cs="Times New Roman"/>
        </w:rPr>
        <w:t xml:space="preserve">explained </w:t>
      </w:r>
      <w:r w:rsidR="000773F3">
        <w:rPr>
          <w:rFonts w:eastAsia="Times New Roman" w:cs="Times New Roman"/>
        </w:rPr>
        <w:t>a reduction in the mil rate of the District Tax levy due to an increase in property equalized values. Mil rate will be reduced to $.89 per thousand from $1.01 the previous year. Kathy Duesing made a motion to accept the new rate and second by Noel Feil. All approved. A motion was also made by Rod Duesing and second by Cecilia Johnson to cap the maximum ceiling of tax levy at $20,000. All approved.</w:t>
      </w:r>
    </w:p>
    <w:p w14:paraId="0CCDE472" w14:textId="28EF0F5A" w:rsidR="000773F3" w:rsidRDefault="000773F3" w:rsidP="00AE7C71">
      <w:pPr>
        <w:rPr>
          <w:rFonts w:eastAsia="Times New Roman" w:cs="Times New Roman"/>
        </w:rPr>
      </w:pPr>
      <w:r>
        <w:rPr>
          <w:rFonts w:eastAsia="Times New Roman" w:cs="Times New Roman"/>
        </w:rPr>
        <w:t>Treasurer Jeff Lauritzen noted that estimated tax contributions to the town assumed no new additional funding sources.</w:t>
      </w:r>
    </w:p>
    <w:p w14:paraId="71FBE8E8" w14:textId="77777777" w:rsidR="00AE7C71" w:rsidRDefault="00AE7C71" w:rsidP="00AE7C71">
      <w:pPr>
        <w:rPr>
          <w:rFonts w:eastAsia="Times New Roman" w:cs="Times New Roman"/>
        </w:rPr>
      </w:pPr>
    </w:p>
    <w:p w14:paraId="0A55BB4C" w14:textId="1AEB8F78" w:rsidR="0011247D" w:rsidRPr="009264A7" w:rsidRDefault="000773F3" w:rsidP="00AE7C71">
      <w:pPr>
        <w:rPr>
          <w:rFonts w:eastAsia="Times New Roman" w:cs="Times New Roman"/>
        </w:rPr>
      </w:pPr>
      <w:r>
        <w:rPr>
          <w:rFonts w:eastAsia="Times New Roman" w:cs="Times New Roman"/>
        </w:rPr>
        <w:t>1</w:t>
      </w:r>
      <w:r w:rsidR="00AE7C71">
        <w:rPr>
          <w:rFonts w:eastAsia="Times New Roman" w:cs="Times New Roman"/>
        </w:rPr>
        <w:t xml:space="preserve">1. Old Business: </w:t>
      </w:r>
      <w:r>
        <w:rPr>
          <w:rFonts w:eastAsia="Times New Roman" w:cs="Times New Roman"/>
        </w:rPr>
        <w:t>Cal Schmidt explained that the town established a 10 mph speed limit for watercraft between the hours of 5:00pm and 10:00am.</w:t>
      </w:r>
    </w:p>
    <w:p w14:paraId="70A749F2" w14:textId="77777777" w:rsidR="00785EF9" w:rsidRDefault="00785EF9" w:rsidP="00131A59">
      <w:pPr>
        <w:rPr>
          <w:rFonts w:eastAsia="Times New Roman" w:cs="Times New Roman"/>
        </w:rPr>
      </w:pPr>
    </w:p>
    <w:p w14:paraId="7499F99A" w14:textId="71530775" w:rsidR="00E51012" w:rsidRDefault="00131A59" w:rsidP="00E47720">
      <w:pPr>
        <w:rPr>
          <w:rFonts w:eastAsia="Times New Roman" w:cs="Times New Roman"/>
        </w:rPr>
      </w:pPr>
      <w:r w:rsidRPr="00131A59">
        <w:rPr>
          <w:rFonts w:eastAsia="Times New Roman" w:cs="Times New Roman"/>
        </w:rPr>
        <w:t>1</w:t>
      </w:r>
      <w:r w:rsidR="00785EF9">
        <w:rPr>
          <w:rFonts w:eastAsia="Times New Roman" w:cs="Times New Roman"/>
        </w:rPr>
        <w:t>3.</w:t>
      </w:r>
      <w:r w:rsidRPr="00131A59">
        <w:rPr>
          <w:rFonts w:eastAsia="Times New Roman" w:cs="Times New Roman"/>
        </w:rPr>
        <w:t xml:space="preserve"> New business:  </w:t>
      </w:r>
      <w:r w:rsidR="00E47720">
        <w:rPr>
          <w:rFonts w:eastAsia="Times New Roman" w:cs="Times New Roman"/>
        </w:rPr>
        <w:t>Jeff Lauritzen</w:t>
      </w:r>
      <w:r w:rsidR="00785EF9">
        <w:rPr>
          <w:rFonts w:eastAsia="Times New Roman" w:cs="Times New Roman"/>
        </w:rPr>
        <w:t xml:space="preserve"> requested approval to </w:t>
      </w:r>
      <w:r w:rsidR="00E47720">
        <w:rPr>
          <w:rFonts w:eastAsia="Times New Roman" w:cs="Times New Roman"/>
        </w:rPr>
        <w:t>release</w:t>
      </w:r>
      <w:r w:rsidR="00785EF9">
        <w:rPr>
          <w:rFonts w:eastAsia="Times New Roman" w:cs="Times New Roman"/>
        </w:rPr>
        <w:t xml:space="preserve"> LLD fund</w:t>
      </w:r>
      <w:r w:rsidR="00AC0262">
        <w:rPr>
          <w:rFonts w:eastAsia="Times New Roman" w:cs="Times New Roman"/>
        </w:rPr>
        <w:t>s</w:t>
      </w:r>
      <w:r w:rsidR="00785EF9">
        <w:rPr>
          <w:rFonts w:eastAsia="Times New Roman" w:cs="Times New Roman"/>
        </w:rPr>
        <w:t xml:space="preserve"> to help support the engineering </w:t>
      </w:r>
      <w:r w:rsidR="00E47720">
        <w:rPr>
          <w:rFonts w:eastAsia="Times New Roman" w:cs="Times New Roman"/>
        </w:rPr>
        <w:t xml:space="preserve">and reconstruction </w:t>
      </w:r>
      <w:r w:rsidR="00785EF9">
        <w:rPr>
          <w:rFonts w:eastAsia="Times New Roman" w:cs="Times New Roman"/>
        </w:rPr>
        <w:t>costs incurred by the Town of Nashville</w:t>
      </w:r>
      <w:r w:rsidR="00E47720">
        <w:rPr>
          <w:rFonts w:eastAsia="Times New Roman" w:cs="Times New Roman"/>
        </w:rPr>
        <w:t xml:space="preserve"> in August when available</w:t>
      </w:r>
      <w:r w:rsidR="00785EF9">
        <w:rPr>
          <w:rFonts w:eastAsia="Times New Roman" w:cs="Times New Roman"/>
        </w:rPr>
        <w:t xml:space="preserve">. </w:t>
      </w:r>
      <w:r w:rsidR="00E47720">
        <w:rPr>
          <w:rFonts w:eastAsia="Times New Roman" w:cs="Times New Roman"/>
        </w:rPr>
        <w:t>Daves Maes made a motion to release funds as necessary and Sharon Van Dera second. All approved.</w:t>
      </w:r>
    </w:p>
    <w:p w14:paraId="78726A79" w14:textId="77777777" w:rsidR="00E47720" w:rsidRDefault="00E47720" w:rsidP="00E47720">
      <w:pPr>
        <w:rPr>
          <w:rFonts w:eastAsia="Times New Roman" w:cs="Times New Roman"/>
        </w:rPr>
      </w:pPr>
    </w:p>
    <w:p w14:paraId="31FEC7D1" w14:textId="648CFE48" w:rsidR="00E47720" w:rsidRDefault="00E47720" w:rsidP="00E47720">
      <w:pPr>
        <w:rPr>
          <w:rFonts w:eastAsia="Times New Roman" w:cs="Times New Roman"/>
        </w:rPr>
      </w:pPr>
      <w:r>
        <w:rPr>
          <w:rFonts w:eastAsia="Times New Roman" w:cs="Times New Roman"/>
        </w:rPr>
        <w:t>Meeting date set for May 16</w:t>
      </w:r>
      <w:r w:rsidRPr="00E47720">
        <w:rPr>
          <w:rFonts w:eastAsia="Times New Roman" w:cs="Times New Roman"/>
          <w:vertAlign w:val="superscript"/>
        </w:rPr>
        <w:t>th</w:t>
      </w:r>
      <w:r>
        <w:rPr>
          <w:rFonts w:eastAsia="Times New Roman" w:cs="Times New Roman"/>
        </w:rPr>
        <w:t xml:space="preserve"> 2026 motion was made by Noel Feil and second by Kathy Duesing. All approved.</w:t>
      </w:r>
    </w:p>
    <w:p w14:paraId="015A0BA2" w14:textId="77777777" w:rsidR="00E47720" w:rsidRDefault="00E47720" w:rsidP="00E47720">
      <w:pPr>
        <w:rPr>
          <w:rFonts w:eastAsia="Times New Roman" w:cs="Times New Roman"/>
        </w:rPr>
      </w:pPr>
    </w:p>
    <w:p w14:paraId="311D1838" w14:textId="06597B32" w:rsidR="00E47720" w:rsidRDefault="00E47720" w:rsidP="00E47720">
      <w:pPr>
        <w:rPr>
          <w:rFonts w:eastAsia="Times New Roman" w:cs="Times New Roman"/>
        </w:rPr>
      </w:pPr>
      <w:r>
        <w:rPr>
          <w:rFonts w:eastAsia="Times New Roman" w:cs="Times New Roman"/>
        </w:rPr>
        <w:t>Motion was made to adjourn at 10:45 am by Mark Schulz and Terri Maes second. All approved.</w:t>
      </w:r>
    </w:p>
    <w:p w14:paraId="05CD997E" w14:textId="77777777" w:rsidR="00E51012" w:rsidRDefault="00E51012" w:rsidP="00785EF9">
      <w:pPr>
        <w:ind w:firstLine="720"/>
        <w:rPr>
          <w:rFonts w:eastAsia="Times New Roman" w:cs="Times New Roman"/>
        </w:rPr>
      </w:pPr>
    </w:p>
    <w:sectPr w:rsidR="00E51012" w:rsidSect="00670A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974E5"/>
    <w:multiLevelType w:val="hybridMultilevel"/>
    <w:tmpl w:val="FFFFFFFF"/>
    <w:lvl w:ilvl="0" w:tplc="E2EE45AE">
      <w:start w:val="11"/>
      <w:numFmt w:val="bullet"/>
      <w:lvlText w:val="-"/>
      <w:lvlJc w:val="left"/>
      <w:pPr>
        <w:ind w:left="1080" w:hanging="360"/>
      </w:pPr>
      <w:rPr>
        <w:rFonts w:ascii="Calibri" w:eastAsia="Times New Roman" w:hAnsi="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4B51632"/>
    <w:multiLevelType w:val="hybridMultilevel"/>
    <w:tmpl w:val="FFFFFFFF"/>
    <w:lvl w:ilvl="0" w:tplc="C6146702">
      <w:start w:val="11"/>
      <w:numFmt w:val="bullet"/>
      <w:lvlText w:val="-"/>
      <w:lvlJc w:val="left"/>
      <w:pPr>
        <w:ind w:left="1080" w:hanging="360"/>
      </w:pPr>
      <w:rPr>
        <w:rFonts w:ascii="Calibri" w:eastAsia="Times New Roman" w:hAnsi="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97B332D"/>
    <w:multiLevelType w:val="hybridMultilevel"/>
    <w:tmpl w:val="6A20DB60"/>
    <w:lvl w:ilvl="0" w:tplc="5E1490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67B05B5"/>
    <w:multiLevelType w:val="hybridMultilevel"/>
    <w:tmpl w:val="13E0D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5529CA"/>
    <w:multiLevelType w:val="hybridMultilevel"/>
    <w:tmpl w:val="8904CEC2"/>
    <w:lvl w:ilvl="0" w:tplc="BED6A02E">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F443E8"/>
    <w:multiLevelType w:val="hybridMultilevel"/>
    <w:tmpl w:val="B39AD13A"/>
    <w:lvl w:ilvl="0" w:tplc="896460FA">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0F2068"/>
    <w:multiLevelType w:val="hybridMultilevel"/>
    <w:tmpl w:val="999457A6"/>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F14912"/>
    <w:multiLevelType w:val="hybridMultilevel"/>
    <w:tmpl w:val="0C9E8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0D5CC1"/>
    <w:multiLevelType w:val="hybridMultilevel"/>
    <w:tmpl w:val="F5369C5E"/>
    <w:lvl w:ilvl="0" w:tplc="F38A7786">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9D6E27"/>
    <w:multiLevelType w:val="hybridMultilevel"/>
    <w:tmpl w:val="60BC88A4"/>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10" w15:restartNumberingAfterBreak="0">
    <w:nsid w:val="77572057"/>
    <w:multiLevelType w:val="hybridMultilevel"/>
    <w:tmpl w:val="9C8E7762"/>
    <w:lvl w:ilvl="0" w:tplc="090E9C1E">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8671734">
    <w:abstractNumId w:val="3"/>
  </w:num>
  <w:num w:numId="2" w16cid:durableId="574359623">
    <w:abstractNumId w:val="2"/>
  </w:num>
  <w:num w:numId="3" w16cid:durableId="113602357">
    <w:abstractNumId w:val="7"/>
  </w:num>
  <w:num w:numId="4" w16cid:durableId="1465275520">
    <w:abstractNumId w:val="10"/>
  </w:num>
  <w:num w:numId="5" w16cid:durableId="518324425">
    <w:abstractNumId w:val="4"/>
  </w:num>
  <w:num w:numId="6" w16cid:durableId="105544264">
    <w:abstractNumId w:val="8"/>
  </w:num>
  <w:num w:numId="7" w16cid:durableId="1031496518">
    <w:abstractNumId w:val="5"/>
  </w:num>
  <w:num w:numId="8" w16cid:durableId="144443944">
    <w:abstractNumId w:val="6"/>
  </w:num>
  <w:num w:numId="9" w16cid:durableId="1804228400">
    <w:abstractNumId w:val="0"/>
  </w:num>
  <w:num w:numId="10" w16cid:durableId="507793000">
    <w:abstractNumId w:val="1"/>
  </w:num>
  <w:num w:numId="11" w16cid:durableId="16192940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EC2"/>
    <w:rsid w:val="00025CDE"/>
    <w:rsid w:val="0004001C"/>
    <w:rsid w:val="000773F3"/>
    <w:rsid w:val="0011247D"/>
    <w:rsid w:val="00131A59"/>
    <w:rsid w:val="001602A1"/>
    <w:rsid w:val="00173364"/>
    <w:rsid w:val="001A755E"/>
    <w:rsid w:val="001D5DD9"/>
    <w:rsid w:val="0020730F"/>
    <w:rsid w:val="00256BBC"/>
    <w:rsid w:val="002624E2"/>
    <w:rsid w:val="00270367"/>
    <w:rsid w:val="002B4702"/>
    <w:rsid w:val="002B48A2"/>
    <w:rsid w:val="00314446"/>
    <w:rsid w:val="0040278E"/>
    <w:rsid w:val="00451966"/>
    <w:rsid w:val="004A202A"/>
    <w:rsid w:val="004B26D7"/>
    <w:rsid w:val="004F0C77"/>
    <w:rsid w:val="00510EE8"/>
    <w:rsid w:val="005275E8"/>
    <w:rsid w:val="005D013C"/>
    <w:rsid w:val="00622212"/>
    <w:rsid w:val="00650421"/>
    <w:rsid w:val="00652BD3"/>
    <w:rsid w:val="00661F6B"/>
    <w:rsid w:val="00670A45"/>
    <w:rsid w:val="006831B5"/>
    <w:rsid w:val="006928E7"/>
    <w:rsid w:val="006B0D61"/>
    <w:rsid w:val="00760CAF"/>
    <w:rsid w:val="00785EF9"/>
    <w:rsid w:val="007E02C8"/>
    <w:rsid w:val="00801E2F"/>
    <w:rsid w:val="00865A80"/>
    <w:rsid w:val="0088511C"/>
    <w:rsid w:val="008B2338"/>
    <w:rsid w:val="00900E24"/>
    <w:rsid w:val="00900E76"/>
    <w:rsid w:val="009264A7"/>
    <w:rsid w:val="00930AFA"/>
    <w:rsid w:val="00945392"/>
    <w:rsid w:val="009A0A3D"/>
    <w:rsid w:val="00A0097F"/>
    <w:rsid w:val="00A30593"/>
    <w:rsid w:val="00A35E60"/>
    <w:rsid w:val="00AC0262"/>
    <w:rsid w:val="00AE7C71"/>
    <w:rsid w:val="00AF2DD8"/>
    <w:rsid w:val="00B15409"/>
    <w:rsid w:val="00B84189"/>
    <w:rsid w:val="00BA7163"/>
    <w:rsid w:val="00BF500E"/>
    <w:rsid w:val="00C61583"/>
    <w:rsid w:val="00CC195D"/>
    <w:rsid w:val="00D23E68"/>
    <w:rsid w:val="00D27C89"/>
    <w:rsid w:val="00D53494"/>
    <w:rsid w:val="00D55814"/>
    <w:rsid w:val="00D77AC6"/>
    <w:rsid w:val="00DF7B6F"/>
    <w:rsid w:val="00E02DAC"/>
    <w:rsid w:val="00E127BF"/>
    <w:rsid w:val="00E3514D"/>
    <w:rsid w:val="00E416C6"/>
    <w:rsid w:val="00E44031"/>
    <w:rsid w:val="00E47720"/>
    <w:rsid w:val="00E51012"/>
    <w:rsid w:val="00E534E5"/>
    <w:rsid w:val="00E925B1"/>
    <w:rsid w:val="00E9503E"/>
    <w:rsid w:val="00ED16CE"/>
    <w:rsid w:val="00F33EC2"/>
    <w:rsid w:val="00F35974"/>
    <w:rsid w:val="00F40633"/>
    <w:rsid w:val="00F96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4149E"/>
  <w15:chartTrackingRefBased/>
  <w15:docId w15:val="{B597FD26-2153-3F45-9915-B29996002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A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3E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78E8B-5067-A74B-AFD0-3E7C9185A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2</Pages>
  <Words>643</Words>
  <Characters>3667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 Schmidt</dc:creator>
  <cp:keywords/>
  <dc:description/>
  <cp:lastModifiedBy>Dan Verbeten</cp:lastModifiedBy>
  <cp:revision>6</cp:revision>
  <cp:lastPrinted>2023-06-19T22:49:00Z</cp:lastPrinted>
  <dcterms:created xsi:type="dcterms:W3CDTF">2025-05-18T14:19:00Z</dcterms:created>
  <dcterms:modified xsi:type="dcterms:W3CDTF">2025-05-20T11:37:00Z</dcterms:modified>
</cp:coreProperties>
</file>